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56FE">
      <w:pPr>
        <w:widowControl w:val="0"/>
        <w:autoSpaceDE w:val="0"/>
        <w:autoSpaceDN w:val="0"/>
        <w:adjustRightInd w:val="0"/>
        <w:spacing w:after="0" w:line="796" w:lineRule="exact"/>
        <w:ind w:left="2126"/>
        <w:rPr>
          <w:rFonts w:ascii="Garamond" w:hAnsi="Garamond" w:cs="Garamond"/>
          <w:b/>
          <w:bCs/>
          <w:color w:val="006633"/>
          <w:sz w:val="84"/>
          <w:szCs w:val="84"/>
        </w:rPr>
      </w:pPr>
      <w:bookmarkStart w:id="0" w:name="_GoBack"/>
      <w:bookmarkEnd w:id="0"/>
      <w:r>
        <w:rPr>
          <w:rFonts w:ascii="Garamond" w:hAnsi="Garamond" w:cs="Garamond"/>
          <w:b/>
          <w:bCs/>
          <w:color w:val="006633"/>
          <w:sz w:val="84"/>
          <w:szCs w:val="84"/>
        </w:rPr>
        <w:t>Theories of Development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81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1" w:lineRule="exact"/>
        <w:ind w:left="1221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Learning Objectives: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4" w:lineRule="exact"/>
        <w:ind w:left="1221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Mastery of content in this chapter will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3" w:lineRule="exact"/>
        <w:ind w:left="1221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enable the student to: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4" w:lineRule="exact"/>
        <w:ind w:left="1221"/>
        <w:rPr>
          <w:rFonts w:ascii="Arial" w:hAnsi="Arial" w:cs="Arial"/>
          <w:color w:val="000000"/>
          <w:sz w:val="52"/>
          <w:szCs w:val="52"/>
        </w:rPr>
      </w:pPr>
      <w:r>
        <w:rPr>
          <w:rFonts w:ascii="Wingdings" w:hAnsi="Wingdings" w:cs="Wingdings"/>
          <w:color w:val="CC9900"/>
          <w:sz w:val="32"/>
          <w:szCs w:val="32"/>
        </w:rPr>
        <w:t></w:t>
      </w:r>
      <w:r>
        <w:rPr>
          <w:rFonts w:ascii="Arial" w:hAnsi="Arial" w:cs="Arial"/>
          <w:color w:val="000000"/>
          <w:sz w:val="52"/>
          <w:szCs w:val="52"/>
        </w:rPr>
        <w:t xml:space="preserve"> Identify the major concepts of selected theories of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761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development.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3" w:lineRule="exact"/>
        <w:ind w:left="1221"/>
        <w:rPr>
          <w:rFonts w:ascii="Arial" w:hAnsi="Arial" w:cs="Arial"/>
          <w:color w:val="000000"/>
          <w:sz w:val="52"/>
          <w:szCs w:val="52"/>
        </w:rPr>
      </w:pPr>
      <w:r>
        <w:rPr>
          <w:rFonts w:ascii="Wingdings" w:hAnsi="Wingdings" w:cs="Wingdings"/>
          <w:color w:val="CC9900"/>
          <w:sz w:val="32"/>
          <w:szCs w:val="32"/>
        </w:rPr>
        <w:t></w:t>
      </w:r>
      <w:r>
        <w:rPr>
          <w:rFonts w:ascii="Arial" w:hAnsi="Arial" w:cs="Arial"/>
          <w:color w:val="000000"/>
          <w:sz w:val="52"/>
          <w:szCs w:val="52"/>
        </w:rPr>
        <w:t xml:space="preserve"> Compare the major points of view related to the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761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formulation of selected</w:t>
      </w:r>
      <w:r>
        <w:rPr>
          <w:rFonts w:ascii="Arial" w:hAnsi="Arial" w:cs="Arial"/>
          <w:color w:val="000000"/>
          <w:sz w:val="52"/>
          <w:szCs w:val="52"/>
        </w:rPr>
        <w:t xml:space="preserve"> developmental theories.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4" w:lineRule="exact"/>
        <w:ind w:left="1221"/>
        <w:rPr>
          <w:rFonts w:ascii="Arial" w:hAnsi="Arial" w:cs="Arial"/>
          <w:color w:val="000000"/>
          <w:sz w:val="52"/>
          <w:szCs w:val="52"/>
        </w:rPr>
      </w:pPr>
      <w:r>
        <w:rPr>
          <w:rFonts w:ascii="Wingdings" w:hAnsi="Wingdings" w:cs="Wingdings"/>
          <w:color w:val="CC9900"/>
          <w:sz w:val="32"/>
          <w:szCs w:val="32"/>
        </w:rPr>
        <w:t></w:t>
      </w:r>
      <w:r>
        <w:rPr>
          <w:rFonts w:ascii="Arial" w:hAnsi="Arial" w:cs="Arial"/>
          <w:color w:val="000000"/>
          <w:sz w:val="52"/>
          <w:szCs w:val="52"/>
        </w:rPr>
        <w:t xml:space="preserve"> Assess the relevance of selected theories of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761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development to nursing care of children, adults,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761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and old age.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23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408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noProof/>
        </w:rPr>
        <w:pict>
          <v:shape id="_x0000_s1026" style="position:absolute;left:0;text-align:left;margin-left:0;margin-top:0;width:10in;height:540pt;z-index:-251658240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61.1pt;margin-top:125.3pt;width:257.6pt;height:2.8pt;z-index:-251657216;mso-position-horizontal-relative:page;mso-position-vertical-relative:page" coordsize="5152,56" path="m,hhl2576,,5153,r,55l2576,55,,55,,xe" fillcolor="black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4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809" w:lineRule="exact"/>
        <w:ind w:left="3917"/>
        <w:rPr>
          <w:rFonts w:ascii="Garamond" w:hAnsi="Garamond" w:cs="Garamond"/>
          <w:b/>
          <w:bCs/>
          <w:color w:val="006633"/>
          <w:sz w:val="72"/>
          <w:szCs w:val="72"/>
        </w:rPr>
      </w:pPr>
      <w:r>
        <w:rPr>
          <w:rFonts w:ascii="Garamond" w:hAnsi="Garamond" w:cs="Garamond"/>
          <w:b/>
          <w:bCs/>
          <w:color w:val="006633"/>
          <w:sz w:val="72"/>
          <w:szCs w:val="72"/>
        </w:rPr>
        <w:t>Psychosocial theories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8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759" w:lineRule="exact"/>
        <w:ind w:left="2436"/>
        <w:rPr>
          <w:rFonts w:ascii="Garamond" w:hAnsi="Garamond" w:cs="Garamond"/>
          <w:b/>
          <w:bCs/>
          <w:color w:val="006633"/>
          <w:sz w:val="66"/>
          <w:szCs w:val="66"/>
        </w:rPr>
      </w:pPr>
      <w:r>
        <w:rPr>
          <w:rFonts w:ascii="Garamond" w:hAnsi="Garamond" w:cs="Garamond"/>
          <w:b/>
          <w:bCs/>
          <w:color w:val="006633"/>
          <w:sz w:val="66"/>
          <w:szCs w:val="66"/>
        </w:rPr>
        <w:t>Erikson's Concept of Development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4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668" w:lineRule="exact"/>
        <w:ind w:left="2809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Erik Erikson's</w:t>
      </w: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 stages</w:t>
      </w:r>
      <w:r>
        <w:rPr>
          <w:rFonts w:ascii="Arial" w:hAnsi="Arial" w:cs="Arial"/>
          <w:b/>
          <w:bCs/>
          <w:color w:val="000000"/>
          <w:sz w:val="60"/>
          <w:szCs w:val="60"/>
        </w:rPr>
        <w:t>’</w:t>
      </w: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 theory of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18" w:lineRule="exact"/>
        <w:ind w:left="1918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psychosocial development contributed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19" w:lineRule="exact"/>
        <w:ind w:left="2415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to our understanding of personality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2117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development throughout the lifespan.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31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408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noProof/>
        </w:rPr>
        <w:pict>
          <v:shape id="_x0000_s1028" style="position:absolute;left:0;text-align:left;margin-left:0;margin-top:0;width:10in;height:540pt;z-index:-251656192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121.8pt;margin-top:163.55pt;width:475.3pt;height:1.55pt;z-index:-251655168;mso-position-horizontal-relative:page;mso-position-vertical-relative:page" coordsize="9506,31" path="m,hhl3169,,6338,,9506,r,31l6338,31r-3169,l,31,,xe" fillcolor="#063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467.9pt;margin-top:299.3pt;width:160pt;height:3.15pt;z-index:-251654144;mso-position-horizontal-relative:page;mso-position-vertical-relative:page" coordsize="3200,63" path="m,hhl1600,,3199,r,62l1600,62,,6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105.85pt;margin-top:335.3pt;width:185.05pt;height:3.15pt;z-index:-251653120;mso-position-horizontal-relative:page;mso-position-vertical-relative:page" coordsize="3701,63" path="m,hhl1850,,3701,r,62l1850,62,,62,,xe" fillcolor="black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3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653" w:lineRule="exact"/>
        <w:ind w:left="2969"/>
        <w:rPr>
          <w:rFonts w:ascii="Garamond" w:hAnsi="Garamond" w:cs="Garamond"/>
          <w:color w:val="006633"/>
          <w:sz w:val="58"/>
          <w:szCs w:val="58"/>
        </w:rPr>
      </w:pPr>
      <w:r>
        <w:rPr>
          <w:rFonts w:ascii="Garamond" w:hAnsi="Garamond" w:cs="Garamond"/>
          <w:color w:val="006633"/>
          <w:sz w:val="58"/>
          <w:szCs w:val="58"/>
        </w:rPr>
        <w:t>Erik Erikson was born June 15, 1902.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653" w:lineRule="exact"/>
        <w:ind w:left="4992"/>
        <w:rPr>
          <w:rFonts w:ascii="Garamond" w:hAnsi="Garamond" w:cs="Garamond"/>
          <w:color w:val="006633"/>
          <w:sz w:val="58"/>
          <w:szCs w:val="58"/>
        </w:rPr>
      </w:pPr>
      <w:r>
        <w:rPr>
          <w:rFonts w:ascii="Garamond" w:hAnsi="Garamond" w:cs="Garamond"/>
          <w:color w:val="006633"/>
          <w:sz w:val="58"/>
          <w:szCs w:val="58"/>
        </w:rPr>
        <w:t>Died May 12, 1994.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45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408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noProof/>
        </w:rPr>
        <w:pict>
          <v:shape id="_x0000_s1032" style="position:absolute;left:0;text-align:left;margin-left:0;margin-top:0;width:10in;height:540pt;z-index:-251652096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33" style="position:absolute;left:0;text-align:left;margin-left:291pt;margin-top:48pt;width:165pt;height:210pt;z-index:-251651072;mso-position-horizontal-relative:page;mso-position-vertical-relative:page" o:allowincell="f" filled="f" stroked="f">
            <v:textbox inset="0,0,0,0">
              <w:txbxContent>
                <w:p w:rsidR="00000000" w:rsidRDefault="009A56FE">
                  <w:pPr>
                    <w:spacing w:after="0" w:line="4105" w:lineRule="atLeast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62pt;height:204.75pt">
                        <v:imagedata r:id="rId4" o:title=""/>
                      </v:shape>
                    </w:pict>
                  </w:r>
                </w:p>
                <w:p w:rsidR="00000000" w:rsidRDefault="009A5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5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1334"/>
        <w:rPr>
          <w:rFonts w:ascii="Arial" w:hAnsi="Arial" w:cs="Arial"/>
          <w:color w:val="000000"/>
          <w:w w:val="99"/>
          <w:sz w:val="60"/>
          <w:szCs w:val="60"/>
        </w:rPr>
      </w:pPr>
      <w:r>
        <w:rPr>
          <w:rFonts w:ascii="Wingdings" w:hAnsi="Wingdings" w:cs="Wingdings"/>
          <w:color w:val="000000"/>
          <w:w w:val="99"/>
          <w:sz w:val="38"/>
          <w:szCs w:val="38"/>
        </w:rPr>
        <w:t></w:t>
      </w:r>
      <w:r>
        <w:rPr>
          <w:rFonts w:ascii="Arial" w:hAnsi="Arial" w:cs="Arial"/>
          <w:color w:val="000000"/>
          <w:w w:val="99"/>
          <w:sz w:val="60"/>
          <w:szCs w:val="60"/>
        </w:rPr>
        <w:t>Erickson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color w:val="000000"/>
          <w:w w:val="99"/>
          <w:sz w:val="60"/>
          <w:szCs w:val="60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5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describes</w:t>
      </w:r>
      <w:r>
        <w:rPr>
          <w:rFonts w:ascii="Arial" w:hAnsi="Arial" w:cs="Arial"/>
          <w:b/>
          <w:bCs/>
          <w:color w:val="000000"/>
          <w:sz w:val="60"/>
          <w:szCs w:val="60"/>
          <w:u w:val="single"/>
        </w:rPr>
        <w:t xml:space="preserve"> eight</w:t>
      </w:r>
      <w:r>
        <w:rPr>
          <w:rFonts w:ascii="Arial" w:hAnsi="Arial" w:cs="Arial"/>
          <w:color w:val="000000"/>
          <w:sz w:val="60"/>
          <w:szCs w:val="60"/>
        </w:rPr>
        <w:t xml:space="preserve"> developmental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rPr>
          <w:rFonts w:ascii="Arial" w:hAnsi="Arial" w:cs="Arial"/>
          <w:color w:val="000000"/>
          <w:sz w:val="60"/>
          <w:szCs w:val="60"/>
        </w:rPr>
        <w:sectPr w:rsidR="00000000">
          <w:pgSz w:w="14400" w:h="10800"/>
          <w:pgMar w:top="0" w:right="0" w:bottom="0" w:left="0" w:header="720" w:footer="720" w:gutter="0"/>
          <w:cols w:num="2" w:space="720" w:equalWidth="0">
            <w:col w:w="4070" w:space="10"/>
            <w:col w:w="1032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1670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phases.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1334"/>
        <w:rPr>
          <w:rFonts w:ascii="Arial" w:hAnsi="Arial" w:cs="Arial"/>
          <w:color w:val="000000"/>
          <w:sz w:val="60"/>
          <w:szCs w:val="60"/>
        </w:rPr>
      </w:pPr>
      <w:r>
        <w:rPr>
          <w:rFonts w:ascii="Wingdings" w:hAnsi="Wingdings" w:cs="Wingdings"/>
          <w:color w:val="000000"/>
          <w:sz w:val="38"/>
          <w:szCs w:val="38"/>
        </w:rPr>
        <w:t></w:t>
      </w:r>
      <w:r>
        <w:rPr>
          <w:rFonts w:ascii="Arial" w:hAnsi="Arial" w:cs="Arial"/>
          <w:color w:val="000000"/>
          <w:sz w:val="60"/>
          <w:szCs w:val="60"/>
        </w:rPr>
        <w:t>Five of these phases attribute to childhood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6" w:lineRule="exact"/>
        <w:ind w:left="1615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and three attribute to</w:t>
      </w:r>
      <w:r>
        <w:rPr>
          <w:rFonts w:ascii="Arial" w:hAnsi="Arial" w:cs="Arial"/>
          <w:color w:val="000000"/>
          <w:sz w:val="60"/>
          <w:szCs w:val="60"/>
        </w:rPr>
        <w:t xml:space="preserve"> adulthood.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19" w:lineRule="exact"/>
        <w:ind w:left="1334"/>
        <w:rPr>
          <w:rFonts w:ascii="Arial" w:hAnsi="Arial" w:cs="Arial"/>
          <w:color w:val="000000"/>
          <w:sz w:val="60"/>
          <w:szCs w:val="60"/>
        </w:rPr>
      </w:pPr>
      <w:r>
        <w:rPr>
          <w:rFonts w:ascii="Wingdings" w:hAnsi="Wingdings" w:cs="Wingdings"/>
          <w:color w:val="000000"/>
          <w:sz w:val="38"/>
          <w:szCs w:val="38"/>
        </w:rPr>
        <w:t></w:t>
      </w:r>
      <w:r>
        <w:rPr>
          <w:rFonts w:ascii="Arial" w:hAnsi="Arial" w:cs="Arial"/>
          <w:color w:val="000000"/>
          <w:sz w:val="60"/>
          <w:szCs w:val="60"/>
        </w:rPr>
        <w:t>Erickson uses the word</w:t>
      </w: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 sense</w:t>
      </w:r>
      <w:r>
        <w:rPr>
          <w:rFonts w:ascii="Arial" w:hAnsi="Arial" w:cs="Arial"/>
          <w:color w:val="000000"/>
          <w:sz w:val="60"/>
          <w:szCs w:val="60"/>
        </w:rPr>
        <w:t xml:space="preserve"> to describe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5" w:lineRule="exact"/>
        <w:ind w:left="1615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the affective states being dealt with in the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5" w:lineRule="exact"/>
        <w:ind w:left="1615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progression (sequences) of development in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6" w:lineRule="exact"/>
        <w:ind w:left="1615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each phase.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2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408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space="720" w:equalWidth="0">
            <w:col w:w="14400" w:space="1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noProof/>
        </w:rPr>
        <w:pict>
          <v:shape id="_x0000_s1034" style="position:absolute;left:0;text-align:left;margin-left:0;margin-top:0;width:10in;height:540pt;z-index:-251650048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4" w:lineRule="exact"/>
        <w:ind w:left="539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Development for Erickson is Tridimensional: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54" w:lineRule="exact"/>
        <w:ind w:left="539"/>
        <w:rPr>
          <w:rFonts w:ascii="Arial" w:hAnsi="Arial" w:cs="Arial"/>
          <w:b/>
          <w:bCs/>
          <w:color w:val="000000"/>
          <w:sz w:val="60"/>
          <w:szCs w:val="60"/>
        </w:rPr>
        <w:sectPr w:rsidR="00000000">
          <w:pgSz w:w="14400" w:h="10800"/>
          <w:pgMar w:top="0" w:right="0" w:bottom="0" w:left="0" w:header="720" w:footer="720" w:gutter="0"/>
          <w:cols w:space="720" w:equalWidth="0">
            <w:col w:w="1440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37" w:lineRule="exact"/>
        <w:ind w:left="539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1.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41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37" w:lineRule="exact"/>
        <w:ind w:left="539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2.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90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517" w:lineRule="exact"/>
        <w:rPr>
          <w:rFonts w:ascii="Arial" w:hAnsi="Arial" w:cs="Arial"/>
          <w:b/>
          <w:bCs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There is the progression from one phase to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2" w:lineRule="exact"/>
        <w:rPr>
          <w:rFonts w:ascii="Arial" w:hAnsi="Arial" w:cs="Arial"/>
          <w:b/>
          <w:bCs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another.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17" w:lineRule="exact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Development involves a set of mutual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(shared)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1" w:lineRule="exact"/>
        <w:rPr>
          <w:rFonts w:ascii="Arial" w:hAnsi="Arial" w:cs="Arial"/>
          <w:b/>
          <w:bCs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feelings: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1" w:lineRule="exact"/>
        <w:rPr>
          <w:rFonts w:ascii="Arial" w:hAnsi="Arial" w:cs="Arial"/>
          <w:b/>
          <w:bCs/>
          <w:color w:val="000000"/>
          <w:sz w:val="54"/>
          <w:szCs w:val="54"/>
        </w:rPr>
        <w:sectPr w:rsidR="00000000">
          <w:type w:val="continuous"/>
          <w:pgSz w:w="14400" w:h="10800"/>
          <w:pgMar w:top="0" w:right="0" w:bottom="0" w:left="0" w:header="720" w:footer="720" w:gutter="0"/>
          <w:cols w:num="2" w:space="720" w:equalWidth="0">
            <w:col w:w="1410" w:space="10"/>
            <w:col w:w="1298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33" w:lineRule="exact"/>
        <w:ind w:left="44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1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33" w:lineRule="exact"/>
        <w:ind w:left="44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33" w:lineRule="exact"/>
        <w:ind w:left="44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33" w:lineRule="exact"/>
        <w:ind w:left="44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5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33" w:lineRule="exact"/>
        <w:ind w:left="44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1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33" w:lineRule="exact"/>
        <w:ind w:left="44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23" w:lineRule="exact"/>
        <w:rPr>
          <w:rFonts w:ascii="Arial" w:hAnsi="Arial" w:cs="Arial"/>
          <w:color w:val="FF3300"/>
          <w:sz w:val="36"/>
          <w:szCs w:val="36"/>
        </w:rPr>
      </w:pPr>
      <w:r>
        <w:rPr>
          <w:rFonts w:ascii="Garamond" w:hAnsi="Garamond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6"/>
          <w:szCs w:val="36"/>
        </w:rPr>
        <w:t>Between infant and</w:t>
      </w:r>
      <w:r>
        <w:rPr>
          <w:rFonts w:ascii="Arial" w:hAnsi="Arial" w:cs="Arial"/>
          <w:color w:val="FF3300"/>
          <w:sz w:val="36"/>
          <w:szCs w:val="36"/>
        </w:rPr>
        <w:t xml:space="preserve"> one-child-caring person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31" w:lineRule="exact"/>
        <w:rPr>
          <w:rFonts w:ascii="Arial" w:hAnsi="Arial" w:cs="Arial"/>
          <w:color w:val="FF3300"/>
          <w:sz w:val="36"/>
          <w:szCs w:val="36"/>
        </w:rPr>
      </w:pPr>
      <w:r>
        <w:rPr>
          <w:rFonts w:ascii="Arial" w:hAnsi="Arial" w:cs="Arial"/>
          <w:color w:val="FF3300"/>
          <w:sz w:val="36"/>
          <w:szCs w:val="36"/>
        </w:rPr>
        <w:t>(mother).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18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Between child and child</w:t>
      </w:r>
      <w:r>
        <w:rPr>
          <w:rFonts w:ascii="Arial" w:hAnsi="Arial" w:cs="Arial"/>
          <w:color w:val="FF3300"/>
          <w:sz w:val="36"/>
          <w:szCs w:val="36"/>
        </w:rPr>
        <w:t xml:space="preserve"> caring persons</w:t>
      </w:r>
      <w:r>
        <w:rPr>
          <w:rFonts w:ascii="Arial" w:hAnsi="Arial" w:cs="Arial"/>
          <w:color w:val="000000"/>
          <w:sz w:val="36"/>
          <w:szCs w:val="36"/>
        </w:rPr>
        <w:t xml:space="preserve"> later.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18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Between child and</w:t>
      </w:r>
      <w:r>
        <w:rPr>
          <w:rFonts w:ascii="Arial" w:hAnsi="Arial" w:cs="Arial"/>
          <w:color w:val="FF3300"/>
          <w:sz w:val="36"/>
          <w:szCs w:val="36"/>
        </w:rPr>
        <w:t xml:space="preserve"> peers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19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Then between</w:t>
      </w:r>
      <w:r>
        <w:rPr>
          <w:rFonts w:ascii="Arial" w:hAnsi="Arial" w:cs="Arial"/>
          <w:color w:val="FF3300"/>
          <w:sz w:val="36"/>
          <w:szCs w:val="36"/>
        </w:rPr>
        <w:t xml:space="preserve"> adolescent and his peers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18" w:lineRule="exact"/>
        <w:rPr>
          <w:rFonts w:ascii="Arial" w:hAnsi="Arial" w:cs="Arial"/>
          <w:color w:val="FF33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In early adulthood, mutuality is between</w:t>
      </w:r>
      <w:r>
        <w:rPr>
          <w:rFonts w:ascii="Arial" w:hAnsi="Arial" w:cs="Arial"/>
          <w:color w:val="FF3300"/>
          <w:sz w:val="36"/>
          <w:szCs w:val="36"/>
        </w:rPr>
        <w:t xml:space="preserve"> intimate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32" w:lineRule="exact"/>
        <w:rPr>
          <w:rFonts w:ascii="Arial" w:hAnsi="Arial" w:cs="Arial"/>
          <w:color w:val="FF3300"/>
          <w:sz w:val="36"/>
          <w:szCs w:val="36"/>
        </w:rPr>
      </w:pPr>
      <w:r>
        <w:rPr>
          <w:rFonts w:ascii="Arial" w:hAnsi="Arial" w:cs="Arial"/>
          <w:color w:val="FF3300"/>
          <w:sz w:val="36"/>
          <w:szCs w:val="36"/>
        </w:rPr>
        <w:t>friends and parents.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18" w:lineRule="exac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Later between</w:t>
      </w:r>
      <w:r>
        <w:rPr>
          <w:rFonts w:ascii="Arial" w:hAnsi="Arial" w:cs="Arial"/>
          <w:color w:val="FF3300"/>
          <w:sz w:val="36"/>
          <w:szCs w:val="36"/>
        </w:rPr>
        <w:t xml:space="preserve"> generations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18" w:lineRule="exact"/>
        <w:rPr>
          <w:rFonts w:ascii="Arial" w:hAnsi="Arial" w:cs="Arial"/>
          <w:color w:val="000000"/>
          <w:sz w:val="36"/>
          <w:szCs w:val="36"/>
        </w:rPr>
        <w:sectPr w:rsidR="00000000">
          <w:type w:val="continuous"/>
          <w:pgSz w:w="14400" w:h="10800"/>
          <w:pgMar w:top="0" w:right="0" w:bottom="0" w:left="0" w:header="720" w:footer="720" w:gutter="0"/>
          <w:cols w:num="2" w:space="720" w:equalWidth="0">
            <w:col w:w="5610" w:space="10"/>
            <w:col w:w="878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95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13" w:lineRule="exact"/>
        <w:ind w:left="53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482" w:lineRule="exact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Development is relative.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45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num="3" w:space="720" w:equalWidth="0">
            <w:col w:w="1570" w:space="10"/>
            <w:col w:w="11810" w:space="10"/>
            <w:col w:w="100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noProof/>
        </w:rPr>
        <w:pict>
          <v:shape id="_x0000_s1035" style="position:absolute;margin-left:0;margin-top:0;width:10in;height:540pt;z-index:-251649024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2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4" w:lineRule="exact"/>
        <w:ind w:left="881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Developmental phases of Erickson: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23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408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6</w:t>
      </w:r>
      <w:r>
        <w:rPr>
          <w:noProof/>
        </w:rPr>
        <w:pict>
          <v:shape id="_x0000_s1036" style="position:absolute;left:0;text-align:left;margin-left:0;margin-top:0;width:10in;height:540pt;z-index:-251648000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44.1pt;margin-top:50.75pt;width:506.6pt;height:3.15pt;z-index:-251646976;mso-position-horizontal-relative:page;mso-position-vertical-relative:page" coordsize="10132,63" path="m,hhl2533,,5066,,7600,r2533,l10133,62r-2533,l5066,62r-2533,l,6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38" style="position:absolute;left:0;text-align:left;margin-left:0;margin-top:48pt;width:723pt;height:481pt;z-index:-251645952;mso-position-horizontal-relative:page;mso-position-vertical-relative:page" o:allowincell="f" filled="f" stroked="f">
            <v:textbox inset="0,0,0,0">
              <w:txbxContent>
                <w:p w:rsidR="00000000" w:rsidRDefault="009A56FE">
                  <w:pPr>
                    <w:spacing w:after="0" w:line="9525" w:lineRule="atLeast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pict>
                      <v:shape id="_x0000_i1028" type="#_x0000_t75" style="width:10in;height:476.25pt">
                        <v:imagedata r:id="rId5" o:title=""/>
                      </v:shape>
                    </w:pict>
                  </w:r>
                </w:p>
                <w:p w:rsidR="00000000" w:rsidRDefault="009A56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3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668" w:lineRule="exact"/>
        <w:ind w:left="864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Phase I: (birth </w:t>
      </w:r>
      <w:r>
        <w:rPr>
          <w:rFonts w:ascii="Arial" w:hAnsi="Arial" w:cs="Arial"/>
          <w:b/>
          <w:bCs/>
          <w:color w:val="000000"/>
          <w:sz w:val="60"/>
          <w:szCs w:val="60"/>
        </w:rPr>
        <w:t>–</w:t>
      </w: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 1 year), a sense of basic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18" w:lineRule="exact"/>
        <w:ind w:left="1404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trust V/S basic mistrust.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73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8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*</w:t>
      </w:r>
      <w:r>
        <w:rPr>
          <w:rFonts w:ascii="Arial" w:hAnsi="Arial" w:cs="Arial"/>
          <w:color w:val="000000"/>
          <w:sz w:val="60"/>
          <w:szCs w:val="60"/>
        </w:rPr>
        <w:t>Phase</w:t>
      </w: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 I,</w:t>
      </w:r>
      <w:r>
        <w:rPr>
          <w:rFonts w:ascii="Arial" w:hAnsi="Arial" w:cs="Arial"/>
          <w:color w:val="000000"/>
          <w:sz w:val="60"/>
          <w:szCs w:val="60"/>
        </w:rPr>
        <w:t xml:space="preserve"> starts from birth till the end of the first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14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year of life.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0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8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*</w:t>
      </w:r>
      <w:r>
        <w:rPr>
          <w:rFonts w:ascii="Arial" w:hAnsi="Arial" w:cs="Arial"/>
          <w:color w:val="000000"/>
          <w:sz w:val="60"/>
          <w:szCs w:val="60"/>
        </w:rPr>
        <w:t>The infant acquires a sense of basic trust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14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while overcoming a sense of basic mistrust.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4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408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noProof/>
        </w:rPr>
        <w:pict>
          <v:shape id="_x0000_s1039" style="position:absolute;left:0;text-align:left;margin-left:0;margin-top:0;width:10in;height:540pt;z-index:-251644928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184.9pt;margin-top:62.15pt;width:445.1pt;height:3.1pt;z-index:-251643904;mso-position-horizontal-relative:page;mso-position-vertical-relative:page" coordsize="8902,62" path="m,hhl2967,,5934,,8902,r,62l5934,62r-2967,l,6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70.2pt;margin-top:98.15pt;width:351.6pt;height:3.1pt;z-index:-251642880;mso-position-horizontal-relative:page;mso-position-vertical-relative:page" coordsize="7032,62" path="m,hhl2344,,4688,,7032,r,62l4688,62r-2344,l,62,,xe" fillcolor="black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9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31" w:lineRule="exact"/>
        <w:ind w:left="864"/>
        <w:rPr>
          <w:rFonts w:ascii="Wingdings" w:hAnsi="Wingdings" w:cs="Wingdings"/>
          <w:color w:val="000000"/>
          <w:sz w:val="38"/>
          <w:szCs w:val="38"/>
        </w:rPr>
      </w:pPr>
      <w:r>
        <w:rPr>
          <w:rFonts w:ascii="Wingdings" w:hAnsi="Wingdings" w:cs="Wingdings"/>
          <w:color w:val="000000"/>
          <w:sz w:val="38"/>
          <w:szCs w:val="38"/>
        </w:rPr>
        <w:t>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5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31" w:lineRule="exact"/>
        <w:ind w:left="864"/>
        <w:rPr>
          <w:rFonts w:ascii="Wingdings" w:hAnsi="Wingdings" w:cs="Wingdings"/>
          <w:color w:val="000000"/>
          <w:sz w:val="38"/>
          <w:szCs w:val="38"/>
        </w:rPr>
      </w:pPr>
      <w:r>
        <w:rPr>
          <w:rFonts w:ascii="Wingdings" w:hAnsi="Wingdings" w:cs="Wingdings"/>
          <w:color w:val="000000"/>
          <w:sz w:val="38"/>
          <w:szCs w:val="38"/>
        </w:rPr>
        <w:t>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4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31" w:lineRule="exact"/>
        <w:ind w:left="864"/>
        <w:rPr>
          <w:rFonts w:ascii="Wingdings" w:hAnsi="Wingdings" w:cs="Wingdings"/>
          <w:color w:val="000000"/>
          <w:sz w:val="38"/>
          <w:szCs w:val="38"/>
        </w:rPr>
      </w:pPr>
      <w:r>
        <w:rPr>
          <w:rFonts w:ascii="Wingdings" w:hAnsi="Wingdings" w:cs="Wingdings"/>
          <w:color w:val="000000"/>
          <w:sz w:val="38"/>
          <w:szCs w:val="38"/>
        </w:rPr>
        <w:t>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  <w:r>
        <w:rPr>
          <w:rFonts w:ascii="Wingdings" w:hAnsi="Wingdings" w:cs="Wingdings"/>
          <w:color w:val="000000"/>
          <w:sz w:val="38"/>
          <w:szCs w:val="38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1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Affective development, that is, emotional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8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development, is started in the very early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8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experience of this phase.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3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Infants are born</w:t>
      </w:r>
      <w:r>
        <w:rPr>
          <w:rFonts w:ascii="Arial" w:hAnsi="Arial" w:cs="Arial"/>
          <w:color w:val="000000"/>
          <w:sz w:val="60"/>
          <w:szCs w:val="60"/>
        </w:rPr>
        <w:t xml:space="preserve"> with their basic abilities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7" w:lineRule="exact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needed for extra-uterine survival, such</w:t>
      </w: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 as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8" w:lineRule="exact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respiration, thermoregulation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7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digestion</w:t>
      </w:r>
      <w:r>
        <w:rPr>
          <w:rFonts w:ascii="Arial" w:hAnsi="Arial" w:cs="Arial"/>
          <w:color w:val="000000"/>
          <w:sz w:val="60"/>
          <w:szCs w:val="60"/>
        </w:rPr>
        <w:t>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5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92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They cannot survive without</w:t>
      </w:r>
      <w:r>
        <w:rPr>
          <w:rFonts w:ascii="Arial" w:hAnsi="Arial" w:cs="Arial"/>
          <w:b/>
          <w:bCs/>
          <w:color w:val="000000"/>
          <w:sz w:val="64"/>
          <w:szCs w:val="64"/>
        </w:rPr>
        <w:t xml:space="preserve"> the care given</w:t>
      </w:r>
      <w:r>
        <w:rPr>
          <w:rFonts w:ascii="Arial" w:hAnsi="Arial" w:cs="Arial"/>
          <w:color w:val="000000"/>
          <w:sz w:val="60"/>
          <w:szCs w:val="60"/>
        </w:rPr>
        <w:t xml:space="preserve"> to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9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provide for those</w:t>
      </w: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 essential needs</w:t>
      </w:r>
      <w:r>
        <w:rPr>
          <w:rFonts w:ascii="Arial" w:hAnsi="Arial" w:cs="Arial"/>
          <w:color w:val="000000"/>
          <w:sz w:val="60"/>
          <w:szCs w:val="60"/>
        </w:rPr>
        <w:t xml:space="preserve"> such as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7" w:lineRule="exact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food, warmth and, security.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2004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num="2" w:space="720" w:equalWidth="0">
            <w:col w:w="1390" w:space="10"/>
            <w:col w:w="1300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8</w:t>
      </w:r>
      <w:r>
        <w:rPr>
          <w:noProof/>
        </w:rPr>
        <w:pict>
          <v:shape id="_x0000_s1042" style="position:absolute;left:0;text-align:left;margin-left:0;margin-top:0;width:10in;height:540pt;z-index:-251641856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33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31" w:lineRule="exact"/>
        <w:ind w:left="864"/>
        <w:rPr>
          <w:rFonts w:ascii="Wingdings" w:hAnsi="Wingdings" w:cs="Wingdings"/>
          <w:color w:val="000000"/>
          <w:sz w:val="38"/>
          <w:szCs w:val="38"/>
        </w:rPr>
      </w:pPr>
      <w:r>
        <w:rPr>
          <w:rFonts w:ascii="Wingdings" w:hAnsi="Wingdings" w:cs="Wingdings"/>
          <w:color w:val="000000"/>
          <w:sz w:val="38"/>
          <w:szCs w:val="38"/>
        </w:rPr>
        <w:t>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5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31" w:lineRule="exact"/>
        <w:ind w:left="864"/>
        <w:rPr>
          <w:rFonts w:ascii="Wingdings" w:hAnsi="Wingdings" w:cs="Wingdings"/>
          <w:color w:val="000000"/>
          <w:sz w:val="38"/>
          <w:szCs w:val="38"/>
        </w:rPr>
      </w:pPr>
      <w:r>
        <w:rPr>
          <w:rFonts w:ascii="Wingdings" w:hAnsi="Wingdings" w:cs="Wingdings"/>
          <w:color w:val="000000"/>
          <w:sz w:val="38"/>
          <w:szCs w:val="38"/>
        </w:rPr>
        <w:t>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5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31" w:lineRule="exact"/>
        <w:ind w:left="864"/>
        <w:rPr>
          <w:rFonts w:ascii="Wingdings" w:hAnsi="Wingdings" w:cs="Wingdings"/>
          <w:color w:val="000000"/>
          <w:sz w:val="38"/>
          <w:szCs w:val="38"/>
        </w:rPr>
      </w:pPr>
      <w:r>
        <w:rPr>
          <w:rFonts w:ascii="Wingdings" w:hAnsi="Wingdings" w:cs="Wingdings"/>
          <w:color w:val="000000"/>
          <w:sz w:val="38"/>
          <w:szCs w:val="38"/>
        </w:rPr>
        <w:t>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31" w:lineRule="exact"/>
        <w:ind w:left="864"/>
        <w:rPr>
          <w:rFonts w:ascii="Wingdings" w:hAnsi="Wingdings" w:cs="Wingdings"/>
          <w:color w:val="000000"/>
          <w:sz w:val="38"/>
          <w:szCs w:val="38"/>
        </w:rPr>
      </w:pPr>
      <w:r>
        <w:rPr>
          <w:rFonts w:ascii="Wingdings" w:hAnsi="Wingdings" w:cs="Wingdings"/>
          <w:color w:val="000000"/>
          <w:sz w:val="38"/>
          <w:szCs w:val="38"/>
        </w:rPr>
        <w:t>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  <w:r>
        <w:rPr>
          <w:rFonts w:ascii="Wingdings" w:hAnsi="Wingdings" w:cs="Wingdings"/>
          <w:color w:val="000000"/>
          <w:sz w:val="38"/>
          <w:szCs w:val="38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5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For the newborn, a sense of</w:t>
      </w: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 trust</w:t>
      </w:r>
      <w:r>
        <w:rPr>
          <w:rFonts w:ascii="Arial" w:hAnsi="Arial" w:cs="Arial"/>
          <w:color w:val="000000"/>
          <w:sz w:val="60"/>
          <w:szCs w:val="60"/>
        </w:rPr>
        <w:t xml:space="preserve"> requires a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8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feeling of physical comfort and a minimum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8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amount of uncertainty</w:t>
      </w:r>
      <w:r>
        <w:rPr>
          <w:rFonts w:ascii="Arial" w:hAnsi="Arial" w:cs="Arial"/>
          <w:color w:val="000000"/>
          <w:sz w:val="48"/>
          <w:szCs w:val="48"/>
        </w:rPr>
        <w:t xml:space="preserve"> (insecurity)</w:t>
      </w:r>
      <w:r>
        <w:rPr>
          <w:rFonts w:ascii="Arial" w:hAnsi="Arial" w:cs="Arial"/>
          <w:color w:val="000000"/>
          <w:sz w:val="60"/>
          <w:szCs w:val="60"/>
        </w:rPr>
        <w:t xml:space="preserve"> and discomfort.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3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In contrast, a sense of</w:t>
      </w: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 mistrust</w:t>
      </w:r>
      <w:r>
        <w:rPr>
          <w:rFonts w:ascii="Arial" w:hAnsi="Arial" w:cs="Arial"/>
          <w:color w:val="000000"/>
          <w:sz w:val="60"/>
          <w:szCs w:val="60"/>
        </w:rPr>
        <w:t xml:space="preserve"> arises</w:t>
      </w:r>
      <w:r>
        <w:rPr>
          <w:rFonts w:ascii="Arial" w:hAnsi="Arial" w:cs="Arial"/>
          <w:color w:val="FF0000"/>
          <w:sz w:val="60"/>
          <w:szCs w:val="60"/>
        </w:rPr>
        <w:t xml:space="preserve"> with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7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unsatisfactory physical experiences and the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8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association of frustration with them.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93" w:lineRule="exact"/>
        <w:ind w:left="168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FF0000"/>
          <w:sz w:val="60"/>
          <w:szCs w:val="60"/>
        </w:rPr>
        <w:t>Frustration</w:t>
      </w:r>
      <w:r>
        <w:rPr>
          <w:rFonts w:ascii="Arial" w:hAnsi="Arial" w:cs="Arial"/>
          <w:color w:val="000000"/>
          <w:sz w:val="60"/>
          <w:szCs w:val="60"/>
        </w:rPr>
        <w:t xml:space="preserve"> </w:t>
      </w:r>
      <w:r>
        <w:rPr>
          <w:rFonts w:ascii="Arial" w:hAnsi="Arial" w:cs="Arial"/>
          <w:color w:val="000000"/>
          <w:sz w:val="60"/>
          <w:szCs w:val="60"/>
          <w:rtl/>
        </w:rPr>
        <w:t>طابحلإا</w:t>
      </w:r>
      <w:r>
        <w:rPr>
          <w:rFonts w:ascii="Arial" w:hAnsi="Arial" w:cs="Arial"/>
          <w:color w:val="000000"/>
          <w:sz w:val="60"/>
          <w:szCs w:val="60"/>
        </w:rPr>
        <w:t>. leads to feeling of fear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6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lack of hope for finding the desired change.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3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FF0000"/>
          <w:sz w:val="60"/>
          <w:szCs w:val="60"/>
        </w:rPr>
        <w:t>Trust</w:t>
      </w:r>
      <w:r>
        <w:rPr>
          <w:rFonts w:ascii="Arial" w:hAnsi="Arial" w:cs="Arial"/>
          <w:color w:val="000000"/>
          <w:sz w:val="60"/>
          <w:szCs w:val="60"/>
        </w:rPr>
        <w:t xml:space="preserve"> helps the infant to feel confident in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8" w:lineRule="exact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himself as well as in others</w:t>
      </w:r>
      <w:r>
        <w:rPr>
          <w:rFonts w:ascii="Arial" w:hAnsi="Arial" w:cs="Arial"/>
          <w:color w:val="000000"/>
          <w:sz w:val="60"/>
          <w:szCs w:val="60"/>
        </w:rPr>
        <w:t>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5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2004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num="2" w:space="720" w:equalWidth="0">
            <w:col w:w="1390" w:space="10"/>
            <w:col w:w="1300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9</w:t>
      </w:r>
      <w:r>
        <w:rPr>
          <w:noProof/>
        </w:rPr>
        <w:pict>
          <v:shape id="_x0000_s1043" style="position:absolute;left:0;text-align:left;margin-left:0;margin-top:0;width:10in;height:540pt;z-index:-251640832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9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44" w:lineRule="exact"/>
        <w:ind w:left="864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*</w:t>
      </w:r>
      <w:r>
        <w:rPr>
          <w:rFonts w:ascii="Arial" w:hAnsi="Arial" w:cs="Arial"/>
          <w:b/>
          <w:bCs/>
          <w:color w:val="000000"/>
          <w:sz w:val="48"/>
          <w:szCs w:val="48"/>
        </w:rPr>
        <w:t>During the first 3 to 4 months,</w:t>
      </w:r>
      <w:r>
        <w:rPr>
          <w:rFonts w:ascii="Arial" w:hAnsi="Arial" w:cs="Arial"/>
          <w:color w:val="000000"/>
          <w:sz w:val="48"/>
          <w:szCs w:val="48"/>
        </w:rPr>
        <w:t xml:space="preserve"> much of the infant's routine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04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centers around the intake of food, light, sound and around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04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general bodily tactile stimulations. Oral contact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04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sucking alleviate</w:t>
      </w:r>
      <w:r>
        <w:rPr>
          <w:rFonts w:ascii="Arial" w:hAnsi="Arial" w:cs="Arial"/>
          <w:color w:val="000000"/>
          <w:sz w:val="36"/>
          <w:szCs w:val="36"/>
        </w:rPr>
        <w:t xml:space="preserve"> (relieve)</w:t>
      </w:r>
      <w:r>
        <w:rPr>
          <w:rFonts w:ascii="Arial" w:hAnsi="Arial" w:cs="Arial"/>
          <w:color w:val="000000"/>
          <w:sz w:val="48"/>
          <w:szCs w:val="48"/>
        </w:rPr>
        <w:t xml:space="preserve"> discomfort while providing them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04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with a source of satisfaction.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4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43" w:lineRule="exact"/>
        <w:ind w:left="864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*Love and pleasure of dependency,</w:t>
      </w:r>
      <w:r>
        <w:rPr>
          <w:rFonts w:ascii="Arial" w:hAnsi="Arial" w:cs="Arial"/>
          <w:color w:val="000000"/>
          <w:sz w:val="48"/>
          <w:szCs w:val="48"/>
        </w:rPr>
        <w:t xml:space="preserve"> which is important in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5" w:lineRule="exact"/>
        <w:ind w:left="1404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this phase, are given or provided to the child through his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6" w:lineRule="exact"/>
        <w:ind w:left="1404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mother or the care giver by her comforting warmth, smile,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6" w:lineRule="exact"/>
        <w:ind w:left="1404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and way of</w:t>
      </w:r>
      <w:r>
        <w:rPr>
          <w:rFonts w:ascii="Arial" w:hAnsi="Arial" w:cs="Arial"/>
          <w:color w:val="000000"/>
          <w:sz w:val="48"/>
          <w:szCs w:val="48"/>
        </w:rPr>
        <w:t xml:space="preserve"> talking, as well as through the quality of care.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6" w:lineRule="exact"/>
        <w:ind w:left="1404"/>
        <w:rPr>
          <w:rFonts w:ascii="Arial" w:hAnsi="Arial" w:cs="Arial"/>
          <w:color w:val="000000"/>
          <w:sz w:val="48"/>
          <w:szCs w:val="48"/>
        </w:rPr>
        <w:sectPr w:rsidR="00000000">
          <w:pgSz w:w="14400" w:h="10800"/>
          <w:pgMar w:top="0" w:right="0" w:bottom="0" w:left="0" w:header="720" w:footer="720" w:gutter="0"/>
          <w:cols w:space="720" w:equalWidth="0">
            <w:col w:w="1440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0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47" w:lineRule="exact"/>
        <w:ind w:left="864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·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47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444" w:lineRule="exact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The infant develops a sense of trust when he learns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44" w:lineRule="exact"/>
        <w:rPr>
          <w:rFonts w:ascii="Arial" w:hAnsi="Arial" w:cs="Arial"/>
          <w:b/>
          <w:bCs/>
          <w:color w:val="FF0000"/>
          <w:sz w:val="48"/>
          <w:szCs w:val="48"/>
        </w:rPr>
        <w:sectPr w:rsidR="00000000">
          <w:type w:val="continuous"/>
          <w:pgSz w:w="14400" w:h="10800"/>
          <w:pgMar w:top="0" w:right="0" w:bottom="0" w:left="0" w:header="720" w:footer="720" w:gutter="0"/>
          <w:cols w:num="2" w:space="720" w:equalWidth="0">
            <w:col w:w="1390" w:space="10"/>
            <w:col w:w="1300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76" w:lineRule="exact"/>
        <w:ind w:left="1404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that his outside world is</w:t>
      </w:r>
      <w:r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a giving one</w:t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and when</w:t>
      </w:r>
      <w:r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his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6" w:lineRule="exact"/>
        <w:ind w:left="1404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needs are satisfied properly.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5" w:lineRule="exact"/>
        <w:ind w:left="864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*A sense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of mistrust</w:t>
      </w:r>
      <w:r>
        <w:rPr>
          <w:rFonts w:ascii="Arial" w:hAnsi="Arial" w:cs="Arial"/>
          <w:color w:val="000000"/>
          <w:sz w:val="48"/>
          <w:szCs w:val="48"/>
        </w:rPr>
        <w:t xml:space="preserve"> develops when there is</w:t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too much or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04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too little frustration</w:t>
      </w:r>
      <w:r>
        <w:rPr>
          <w:rFonts w:ascii="Arial" w:hAnsi="Arial" w:cs="Arial"/>
          <w:color w:val="000000"/>
          <w:sz w:val="48"/>
          <w:szCs w:val="48"/>
        </w:rPr>
        <w:t xml:space="preserve"> resulting from too late gratification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04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36"/>
          <w:szCs w:val="36"/>
        </w:rPr>
        <w:t>(satisfaction)</w:t>
      </w:r>
      <w:r>
        <w:rPr>
          <w:rFonts w:ascii="Arial" w:hAnsi="Arial" w:cs="Arial"/>
          <w:color w:val="000000"/>
          <w:sz w:val="48"/>
          <w:szCs w:val="48"/>
        </w:rPr>
        <w:t xml:space="preserve"> of needs.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1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281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space="720" w:equalWidth="0">
            <w:col w:w="14400" w:space="1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noProof/>
        </w:rPr>
        <w:pict>
          <v:shape id="_x0000_s1044" style="position:absolute;left:0;text-align:left;margin-left:0;margin-top:0;width:10in;height:540pt;z-index:-251639808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70.2pt;margin-top:349.55pt;width:318.5pt;height:2.5pt;z-index:-251638784;mso-position-horizontal-relative:page;mso-position-vertical-relative:page" coordsize="6370,50" path="m,hhl3185,,6370,r,50l3185,50,,50,,xe" fillcolor="red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3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2" w:lineRule="exact"/>
        <w:ind w:left="864"/>
        <w:rPr>
          <w:rFonts w:ascii="Arial" w:hAnsi="Arial" w:cs="Arial"/>
          <w:b/>
          <w:bCs/>
          <w:color w:val="00B050"/>
          <w:sz w:val="52"/>
          <w:szCs w:val="52"/>
        </w:rPr>
      </w:pPr>
      <w:r>
        <w:rPr>
          <w:rFonts w:ascii="Arial" w:hAnsi="Arial" w:cs="Arial"/>
          <w:b/>
          <w:bCs/>
          <w:color w:val="00B050"/>
          <w:sz w:val="52"/>
          <w:szCs w:val="52"/>
        </w:rPr>
        <w:t>Phase II: (1- 3 yrs.), a sense of autonomy V/S a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1" w:lineRule="exact"/>
        <w:ind w:left="1404"/>
        <w:rPr>
          <w:rFonts w:ascii="Arial" w:hAnsi="Arial" w:cs="Arial"/>
          <w:b/>
          <w:bCs/>
          <w:color w:val="00B050"/>
          <w:sz w:val="52"/>
          <w:szCs w:val="52"/>
        </w:rPr>
      </w:pPr>
      <w:r>
        <w:rPr>
          <w:rFonts w:ascii="Arial" w:hAnsi="Arial" w:cs="Arial"/>
          <w:b/>
          <w:bCs/>
          <w:color w:val="00B050"/>
          <w:sz w:val="52"/>
          <w:szCs w:val="52"/>
        </w:rPr>
        <w:t>sense of doubt and</w:t>
      </w:r>
      <w:r>
        <w:rPr>
          <w:rFonts w:ascii="Arial" w:hAnsi="Arial" w:cs="Arial"/>
          <w:b/>
          <w:bCs/>
          <w:color w:val="00B050"/>
          <w:sz w:val="52"/>
          <w:szCs w:val="52"/>
        </w:rPr>
        <w:t xml:space="preserve"> shame.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91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2" w:lineRule="exact"/>
        <w:ind w:left="86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*</w:t>
      </w:r>
      <w:r>
        <w:rPr>
          <w:rFonts w:ascii="Arial" w:hAnsi="Arial" w:cs="Arial"/>
          <w:color w:val="000000"/>
          <w:sz w:val="52"/>
          <w:szCs w:val="52"/>
        </w:rPr>
        <w:t>When the infant gains trust in his outside world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1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way of life, he is ready to acquire a sense of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1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autonomy and he realizes his will.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91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1" w:lineRule="exact"/>
        <w:ind w:left="86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*</w:t>
      </w:r>
      <w:r>
        <w:rPr>
          <w:rFonts w:ascii="Arial" w:hAnsi="Arial" w:cs="Arial"/>
          <w:color w:val="000000"/>
          <w:sz w:val="52"/>
          <w:szCs w:val="52"/>
        </w:rPr>
        <w:t>He starts to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practice being independent</w:t>
      </w:r>
      <w:r>
        <w:rPr>
          <w:rFonts w:ascii="Arial" w:hAnsi="Arial" w:cs="Arial"/>
          <w:color w:val="000000"/>
          <w:sz w:val="52"/>
          <w:szCs w:val="52"/>
        </w:rPr>
        <w:t>; however,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1" w:lineRule="exact"/>
        <w:ind w:left="1404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his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continued dependencies create a sense of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1" w:lineRule="exact"/>
        <w:ind w:left="1404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doubt in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his abilities and capacities, and also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2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create a sense of shame</w:t>
      </w:r>
      <w:r>
        <w:rPr>
          <w:rFonts w:ascii="Arial" w:hAnsi="Arial" w:cs="Arial"/>
          <w:color w:val="000000"/>
          <w:sz w:val="52"/>
          <w:szCs w:val="52"/>
        </w:rPr>
        <w:t xml:space="preserve"> for continuing to be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1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dependent on his mother.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281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11</w:t>
      </w:r>
      <w:r>
        <w:rPr>
          <w:noProof/>
        </w:rPr>
        <w:pict>
          <v:shape id="_x0000_s1046" style="position:absolute;left:0;text-align:left;margin-left:0;margin-top:0;width:10in;height:540pt;z-index:-251637760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173.5pt;margin-top:83.05pt;width:451.45pt;height:2.75pt;z-index:-251636736;mso-position-horizontal-relative:page;mso-position-vertical-relative:page" coordsize="9029,55" path="m,hhl3010,,6019,,9029,r,55l6019,55r-3009,l,55,,xe" fillcolor="#00b05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70.2pt;margin-top:111.15pt;width:335.65pt;height:2.75pt;z-index:-251635712;mso-position-horizontal-relative:page;mso-position-vertical-relative:page" coordsize="6713,55" path="m,hhl2238,,4475,,6713,r,55l4475,55r-2237,l,55,,xe" fillcolor="#00b050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1704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Specific developmental tasks a toddler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20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will deal with</w:t>
      </w:r>
      <w:r>
        <w:rPr>
          <w:rFonts w:ascii="Arial" w:hAnsi="Arial" w:cs="Arial"/>
          <w:color w:val="000000"/>
          <w:sz w:val="60"/>
          <w:szCs w:val="60"/>
        </w:rPr>
        <w:t>: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7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17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1. Differentiation of himself from others,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20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particularly his mother.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0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17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2. Toleration of separation from mother,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20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parents, and family.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0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17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3. Ability to interact with others in less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20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egocentric</w:t>
      </w:r>
      <w:r>
        <w:rPr>
          <w:rFonts w:ascii="Arial" w:hAnsi="Arial" w:cs="Arial"/>
          <w:color w:val="000000"/>
          <w:sz w:val="36"/>
          <w:szCs w:val="36"/>
        </w:rPr>
        <w:t xml:space="preserve"> (selfish),</w:t>
      </w:r>
      <w:r>
        <w:rPr>
          <w:rFonts w:ascii="Arial" w:hAnsi="Arial" w:cs="Arial"/>
          <w:color w:val="000000"/>
          <w:sz w:val="60"/>
          <w:szCs w:val="60"/>
        </w:rPr>
        <w:t xml:space="preserve"> autistic manner.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0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281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12</w:t>
      </w:r>
      <w:r>
        <w:rPr>
          <w:noProof/>
        </w:rPr>
        <w:pict>
          <v:shape id="_x0000_s1049" style="position:absolute;left:0;text-align:left;margin-left:0;margin-top:0;width:10in;height:540pt;z-index:-251634688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85.2pt;margin-top:84.75pt;width:553.3pt;height:3.15pt;z-index:-251633664;mso-position-horizontal-relative:page;mso-position-vertical-relative:page" coordsize="11066,63" path="m,hhl2767,,5533,,8300,r2766,l11066,62r-2766,l5533,62r-2766,l,62,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100.2pt;margin-top:120.75pt;width:185.15pt;height:3.15pt;z-index:-251632640;mso-position-horizontal-relative:page;mso-position-vertical-relative:page" coordsize="3703,63" path="m,hhl1852,,3703,r,62l1852,62,,62,,xe" fillcolor="black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21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665" w:lineRule="exact"/>
        <w:ind w:left="864"/>
        <w:rPr>
          <w:rFonts w:ascii="Arial" w:hAnsi="Arial" w:cs="Arial"/>
          <w:b/>
          <w:bCs/>
          <w:color w:val="00B050"/>
          <w:sz w:val="72"/>
          <w:szCs w:val="72"/>
        </w:rPr>
      </w:pPr>
      <w:r>
        <w:rPr>
          <w:rFonts w:ascii="Arial" w:hAnsi="Arial" w:cs="Arial"/>
          <w:b/>
          <w:bCs/>
          <w:color w:val="00B050"/>
          <w:sz w:val="72"/>
          <w:szCs w:val="72"/>
        </w:rPr>
        <w:t>Characteristics of typical autonomy: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1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2" w:lineRule="exact"/>
        <w:ind w:left="86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1.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Negativism</w:t>
      </w:r>
      <w:r>
        <w:rPr>
          <w:rFonts w:ascii="Arial" w:hAnsi="Arial" w:cs="Arial"/>
          <w:color w:val="000000"/>
          <w:sz w:val="52"/>
          <w:szCs w:val="52"/>
        </w:rPr>
        <w:t>: the toddler starts to use the word "No"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3" w:lineRule="exact"/>
        <w:ind w:left="86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2.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Ritualism</w:t>
      </w:r>
      <w:r>
        <w:rPr>
          <w:rFonts w:ascii="Arial" w:hAnsi="Arial" w:cs="Arial"/>
          <w:color w:val="000000"/>
          <w:sz w:val="52"/>
          <w:szCs w:val="52"/>
        </w:rPr>
        <w:t>: doing certain actions or behaving in a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404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ritual manner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i.e. repeat certain behavior several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404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times.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4" w:lineRule="exact"/>
        <w:ind w:left="86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3.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Emotions becomes very strongly expressed</w:t>
      </w:r>
      <w:r>
        <w:rPr>
          <w:rFonts w:ascii="Arial" w:hAnsi="Arial" w:cs="Arial"/>
          <w:color w:val="000000"/>
          <w:sz w:val="52"/>
          <w:szCs w:val="52"/>
        </w:rPr>
        <w:t>, e.g.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one minute the child can be involved in an</w:t>
      </w:r>
      <w:r>
        <w:rPr>
          <w:rFonts w:ascii="Arial" w:hAnsi="Arial" w:cs="Arial"/>
          <w:color w:val="000000"/>
          <w:sz w:val="52"/>
          <w:szCs w:val="52"/>
        </w:rPr>
        <w:t xml:space="preserve"> activity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the next minute he might be violently angry because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he was unable to manipulate a toy or to open a box or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a door.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3" w:lineRule="exact"/>
        <w:ind w:left="86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Temperament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)</w:t>
      </w:r>
      <w:r>
        <w:rPr>
          <w:rFonts w:ascii="Arial" w:hAnsi="Arial" w:cs="Arial"/>
          <w:b/>
          <w:bCs/>
          <w:color w:val="000000"/>
          <w:sz w:val="36"/>
          <w:szCs w:val="36"/>
          <w:rtl/>
        </w:rPr>
        <w:t>عبط</w:t>
      </w:r>
      <w:r>
        <w:rPr>
          <w:rFonts w:ascii="Arial" w:hAnsi="Arial" w:cs="Arial"/>
          <w:b/>
          <w:bCs/>
          <w:color w:val="000000"/>
          <w:sz w:val="36"/>
          <w:szCs w:val="36"/>
          <w:rtl/>
        </w:rPr>
        <w:t xml:space="preserve"> ,</w:t>
      </w:r>
      <w:r>
        <w:rPr>
          <w:rFonts w:ascii="Arial" w:hAnsi="Arial" w:cs="Arial"/>
          <w:b/>
          <w:bCs/>
          <w:color w:val="000000"/>
          <w:sz w:val="36"/>
          <w:szCs w:val="36"/>
          <w:rtl/>
        </w:rPr>
        <w:t>جازم</w:t>
      </w:r>
      <w:r>
        <w:rPr>
          <w:rFonts w:ascii="Arial" w:hAnsi="Arial" w:cs="Arial"/>
          <w:b/>
          <w:bCs/>
          <w:color w:val="000000"/>
          <w:sz w:val="36"/>
          <w:szCs w:val="36"/>
        </w:rPr>
        <w:t>(</w:t>
      </w:r>
      <w:r>
        <w:rPr>
          <w:rFonts w:ascii="Arial" w:hAnsi="Arial" w:cs="Arial"/>
          <w:color w:val="000000"/>
          <w:sz w:val="52"/>
          <w:szCs w:val="52"/>
        </w:rPr>
        <w:t>(is the manner of thinking,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behaving or reacting characteristic of an individual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refers to the way in</w:t>
      </w:r>
      <w:r>
        <w:rPr>
          <w:rFonts w:ascii="Arial" w:hAnsi="Arial" w:cs="Arial"/>
          <w:color w:val="000000"/>
          <w:sz w:val="52"/>
          <w:szCs w:val="52"/>
        </w:rPr>
        <w:t xml:space="preserve"> which a person deals with life)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may appear if he is scolded for doing something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99" w:lineRule="exact"/>
        <w:ind w:left="1404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wrong.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55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281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13</w:t>
      </w:r>
      <w:r>
        <w:rPr>
          <w:noProof/>
        </w:rPr>
        <w:pict>
          <v:shape id="_x0000_s1052" style="position:absolute;left:0;text-align:left;margin-left:0;margin-top:0;width:10in;height:540pt;z-index:-251631616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43.2pt;margin-top:65.7pt;width:621.95pt;height:3.75pt;z-index:-251630592;mso-position-horizontal-relative:page;mso-position-vertical-relative:page" coordsize="12439,75" path="m,hhl3110,,6220,,9329,r3110,l12439,74r-3110,l6220,74r-3110,l,74,,xe" fillcolor="#00b050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9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668" w:lineRule="exact"/>
        <w:ind w:left="864"/>
        <w:rPr>
          <w:rFonts w:ascii="Arial" w:hAnsi="Arial" w:cs="Arial"/>
          <w:b/>
          <w:bCs/>
          <w:color w:val="00B050"/>
          <w:sz w:val="60"/>
          <w:szCs w:val="60"/>
        </w:rPr>
      </w:pPr>
      <w:r>
        <w:rPr>
          <w:rFonts w:ascii="Arial" w:hAnsi="Arial" w:cs="Arial"/>
          <w:b/>
          <w:bCs/>
          <w:color w:val="00B050"/>
          <w:sz w:val="60"/>
          <w:szCs w:val="60"/>
        </w:rPr>
        <w:t xml:space="preserve">Phase III: (3/4 </w:t>
      </w:r>
      <w:r>
        <w:rPr>
          <w:rFonts w:ascii="Arial" w:hAnsi="Arial" w:cs="Arial"/>
          <w:b/>
          <w:bCs/>
          <w:color w:val="00B050"/>
          <w:sz w:val="60"/>
          <w:szCs w:val="60"/>
        </w:rPr>
        <w:t>–</w:t>
      </w:r>
      <w:r>
        <w:rPr>
          <w:rFonts w:ascii="Arial" w:hAnsi="Arial" w:cs="Arial"/>
          <w:b/>
          <w:bCs/>
          <w:color w:val="00B050"/>
          <w:sz w:val="60"/>
          <w:szCs w:val="60"/>
        </w:rPr>
        <w:t xml:space="preserve"> 5 yrs), a sense of initiative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18" w:lineRule="exact"/>
        <w:ind w:left="1404"/>
        <w:rPr>
          <w:rFonts w:ascii="Arial" w:hAnsi="Arial" w:cs="Arial"/>
          <w:b/>
          <w:bCs/>
          <w:color w:val="00B050"/>
          <w:sz w:val="60"/>
          <w:szCs w:val="60"/>
        </w:rPr>
      </w:pPr>
      <w:r>
        <w:rPr>
          <w:rFonts w:ascii="Arial" w:hAnsi="Arial" w:cs="Arial"/>
          <w:b/>
          <w:bCs/>
          <w:color w:val="00B050"/>
          <w:sz w:val="60"/>
          <w:szCs w:val="60"/>
        </w:rPr>
        <w:t>and V/S a sense of guilt.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7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8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*</w:t>
      </w:r>
      <w:r>
        <w:rPr>
          <w:rFonts w:ascii="Arial" w:hAnsi="Arial" w:cs="Arial"/>
          <w:color w:val="000000"/>
          <w:sz w:val="60"/>
          <w:szCs w:val="60"/>
        </w:rPr>
        <w:t>The child in this phase starts to be more active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14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and</w:t>
      </w:r>
      <w:r>
        <w:rPr>
          <w:rFonts w:ascii="Arial" w:hAnsi="Arial" w:cs="Arial"/>
          <w:color w:val="000000"/>
          <w:sz w:val="60"/>
          <w:szCs w:val="60"/>
        </w:rPr>
        <w:t xml:space="preserve"> positive in performing certain tasks.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0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864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*Erickson refers to these developmental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1404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years as the "Play age".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0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8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*</w:t>
      </w:r>
      <w:r>
        <w:rPr>
          <w:rFonts w:ascii="Arial" w:hAnsi="Arial" w:cs="Arial"/>
          <w:color w:val="000000"/>
          <w:sz w:val="60"/>
          <w:szCs w:val="60"/>
        </w:rPr>
        <w:t>The use of the language in this phase is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14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improved.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0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281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14</w:t>
      </w:r>
      <w:r>
        <w:rPr>
          <w:noProof/>
        </w:rPr>
        <w:pict>
          <v:shape id="_x0000_s1054" style="position:absolute;left:0;text-align:left;margin-left:0;margin-top:0;width:10in;height:540pt;z-index:-251629568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201.7pt;margin-top:84.75pt;width:448.1pt;height:3.15pt;z-index:-251628544;mso-position-horizontal-relative:page;mso-position-vertical-relative:page" coordsize="8962,63" path="m,hhl2987,,5974,,8962,r,62l5974,62r-2987,l,62,,xe" fillcolor="#00b05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70.2pt;margin-top:120.75pt;width:345pt;height:3.15pt;z-index:-251627520;mso-position-horizontal-relative:page;mso-position-vertical-relative:page" coordsize="6900,63" path="m,hhl2300,,4600,,6900,r,62l4600,62r-2300,l,62,,xe" fillcolor="#00b050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864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*Psychological development in this phase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1824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centers in to</w:t>
      </w:r>
      <w:r>
        <w:rPr>
          <w:rFonts w:ascii="Arial" w:hAnsi="Arial" w:cs="Arial"/>
          <w:b/>
          <w:bCs/>
          <w:color w:val="000000"/>
          <w:sz w:val="60"/>
          <w:szCs w:val="60"/>
        </w:rPr>
        <w:t xml:space="preserve"> major tasks: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73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8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1. The child begins his relationship with others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182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such as parents, peers, and other adult in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182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the life.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ind w:left="1824"/>
        <w:rPr>
          <w:rFonts w:ascii="Arial" w:hAnsi="Arial" w:cs="Arial"/>
          <w:color w:val="000000"/>
          <w:sz w:val="60"/>
          <w:szCs w:val="60"/>
        </w:rPr>
        <w:sectPr w:rsidR="00000000">
          <w:pgSz w:w="14400" w:h="10800"/>
          <w:pgMar w:top="0" w:right="0" w:bottom="0" w:left="0" w:header="720" w:footer="720" w:gutter="0"/>
          <w:cols w:space="720" w:equalWidth="0">
            <w:col w:w="1440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5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62" w:lineRule="exact"/>
        <w:ind w:left="864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2.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866" w:lineRule="exact"/>
        <w:rPr>
          <w:rFonts w:ascii="Arial" w:hAnsi="Arial" w:cs="Arial"/>
          <w:color w:val="FF0000"/>
          <w:sz w:val="60"/>
          <w:szCs w:val="60"/>
        </w:rPr>
      </w:pPr>
      <w:r>
        <w:rPr>
          <w:rFonts w:ascii="Garamond" w:hAnsi="Garamond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60"/>
          <w:szCs w:val="60"/>
        </w:rPr>
        <w:t>The child begins to</w:t>
      </w:r>
      <w:r>
        <w:rPr>
          <w:rFonts w:ascii="Arial" w:hAnsi="Arial" w:cs="Arial"/>
          <w:color w:val="FF0000"/>
          <w:sz w:val="60"/>
          <w:szCs w:val="60"/>
        </w:rPr>
        <w:t xml:space="preserve"> notice sex differences </w:t>
      </w:r>
      <w:r>
        <w:rPr>
          <w:rFonts w:ascii="Arial" w:hAnsi="Arial" w:cs="Arial"/>
          <w:color w:val="FF0000"/>
          <w:sz w:val="60"/>
          <w:szCs w:val="60"/>
        </w:rPr>
        <w:t>–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18" w:lineRule="exact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the children are now experiencing being a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720" w:lineRule="exact"/>
        <w:rPr>
          <w:rFonts w:ascii="Arial" w:hAnsi="Arial" w:cs="Arial"/>
          <w:color w:val="FF0000"/>
          <w:sz w:val="60"/>
          <w:szCs w:val="60"/>
        </w:rPr>
      </w:pPr>
      <w:r>
        <w:rPr>
          <w:rFonts w:ascii="Arial" w:hAnsi="Arial" w:cs="Arial"/>
          <w:color w:val="FF0000"/>
          <w:sz w:val="60"/>
          <w:szCs w:val="60"/>
        </w:rPr>
        <w:t>boy or girl.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1457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num="2" w:space="720" w:equalWidth="0">
            <w:col w:w="1810" w:space="10"/>
            <w:col w:w="1258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15</w:t>
      </w:r>
      <w:r>
        <w:rPr>
          <w:noProof/>
        </w:rPr>
        <w:pict>
          <v:shape id="_x0000_s1057" style="position:absolute;left:0;text-align:left;margin-left:0;margin-top:0;width:10in;height:540pt;z-index:-251626496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3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669" w:lineRule="exact"/>
        <w:ind w:left="864"/>
        <w:rPr>
          <w:rFonts w:ascii="Arial" w:hAnsi="Arial" w:cs="Arial"/>
          <w:b/>
          <w:bCs/>
          <w:color w:val="00B050"/>
          <w:sz w:val="60"/>
          <w:szCs w:val="60"/>
        </w:rPr>
      </w:pPr>
      <w:r>
        <w:rPr>
          <w:rFonts w:ascii="Arial" w:hAnsi="Arial" w:cs="Arial"/>
          <w:b/>
          <w:bCs/>
          <w:color w:val="00B050"/>
          <w:sz w:val="60"/>
          <w:szCs w:val="60"/>
        </w:rPr>
        <w:t xml:space="preserve">Phase IV: (6 </w:t>
      </w:r>
      <w:r>
        <w:rPr>
          <w:rFonts w:ascii="Arial" w:hAnsi="Arial" w:cs="Arial"/>
          <w:b/>
          <w:bCs/>
          <w:color w:val="00B050"/>
          <w:sz w:val="60"/>
          <w:szCs w:val="60"/>
        </w:rPr>
        <w:t>–</w:t>
      </w:r>
      <w:r>
        <w:rPr>
          <w:rFonts w:ascii="Arial" w:hAnsi="Arial" w:cs="Arial"/>
          <w:b/>
          <w:bCs/>
          <w:color w:val="00B050"/>
          <w:sz w:val="60"/>
          <w:szCs w:val="60"/>
        </w:rPr>
        <w:t xml:space="preserve"> 11 years), A sense of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6" w:lineRule="exact"/>
        <w:ind w:left="1404"/>
        <w:rPr>
          <w:rFonts w:ascii="Arial" w:hAnsi="Arial" w:cs="Arial"/>
          <w:b/>
          <w:bCs/>
          <w:color w:val="00B050"/>
          <w:sz w:val="60"/>
          <w:szCs w:val="60"/>
        </w:rPr>
      </w:pPr>
      <w:r>
        <w:rPr>
          <w:rFonts w:ascii="Arial" w:hAnsi="Arial" w:cs="Arial"/>
          <w:b/>
          <w:bCs/>
          <w:color w:val="00B050"/>
          <w:sz w:val="60"/>
          <w:szCs w:val="60"/>
        </w:rPr>
        <w:t>industry V/S inferiority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1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669" w:lineRule="exact"/>
        <w:ind w:left="8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*</w:t>
      </w:r>
      <w:r>
        <w:rPr>
          <w:rFonts w:ascii="Arial" w:hAnsi="Arial" w:cs="Arial"/>
          <w:color w:val="000000"/>
          <w:sz w:val="60"/>
          <w:szCs w:val="60"/>
        </w:rPr>
        <w:t>The divergence</w:t>
      </w:r>
      <w:r>
        <w:rPr>
          <w:rFonts w:ascii="Arial" w:hAnsi="Arial" w:cs="Arial"/>
          <w:color w:val="000000"/>
          <w:sz w:val="60"/>
          <w:szCs w:val="60"/>
          <w:rtl/>
        </w:rPr>
        <w:t>نيابت</w:t>
      </w:r>
      <w:r>
        <w:rPr>
          <w:rFonts w:ascii="Arial" w:hAnsi="Arial" w:cs="Arial"/>
          <w:color w:val="000000"/>
          <w:sz w:val="60"/>
          <w:szCs w:val="60"/>
        </w:rPr>
        <w:t xml:space="preserve"> of this phase is a sense of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6" w:lineRule="exact"/>
        <w:ind w:left="14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industry versus a sense of inferiority.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3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4" w:lineRule="exact"/>
        <w:ind w:left="8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*</w:t>
      </w:r>
      <w:r>
        <w:rPr>
          <w:rFonts w:ascii="Arial" w:hAnsi="Arial" w:cs="Arial"/>
          <w:color w:val="000000"/>
          <w:sz w:val="60"/>
          <w:szCs w:val="60"/>
        </w:rPr>
        <w:t>The child's energy is directed toward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8" w:lineRule="exact"/>
        <w:ind w:left="14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inventions and</w:t>
      </w:r>
      <w:r>
        <w:rPr>
          <w:rFonts w:ascii="Arial" w:hAnsi="Arial" w:cs="Arial"/>
          <w:color w:val="000000"/>
          <w:sz w:val="60"/>
          <w:szCs w:val="60"/>
        </w:rPr>
        <w:t xml:space="preserve"> production.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3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8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*</w:t>
      </w:r>
      <w:r>
        <w:rPr>
          <w:rFonts w:ascii="Arial" w:hAnsi="Arial" w:cs="Arial"/>
          <w:color w:val="000000"/>
          <w:sz w:val="60"/>
          <w:szCs w:val="60"/>
        </w:rPr>
        <w:t>Beginning to create, develop, and manipulate.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3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55" w:lineRule="exact"/>
        <w:ind w:left="8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*</w:t>
      </w:r>
      <w:r>
        <w:rPr>
          <w:rFonts w:ascii="Arial" w:hAnsi="Arial" w:cs="Arial"/>
          <w:color w:val="000000"/>
          <w:sz w:val="60"/>
          <w:szCs w:val="60"/>
        </w:rPr>
        <w:t>Developing sense of competence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47" w:lineRule="exact"/>
        <w:ind w:left="140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perseverance.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4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281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16</w:t>
      </w:r>
      <w:r>
        <w:rPr>
          <w:noProof/>
        </w:rPr>
        <w:pict>
          <v:shape id="_x0000_s1058" style="position:absolute;left:0;text-align:left;margin-left:0;margin-top:0;width:10in;height:540pt;z-index:-251625472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213.25pt;margin-top:86.8pt;width:348.1pt;height:3.1pt;z-index:-251624448;mso-position-horizontal-relative:page;mso-position-vertical-relative:page" coordsize="6962,62" path="m,hhl2321,,4642,,6962,r,62l4642,62r-2321,l,62,,xe" fillcolor="#00b05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70.2pt;margin-top:119.2pt;width:321.6pt;height:3.1pt;z-index:-251623424;mso-position-horizontal-relative:page;mso-position-vertical-relative:page" coordsize="6432,62" path="m,hhl2144,,4288,,6432,r,62l4288,62r-2144,l,62,,xe" fillcolor="#00b050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4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517" w:lineRule="exact"/>
        <w:ind w:left="1334"/>
        <w:rPr>
          <w:rFonts w:ascii="Arial" w:hAnsi="Arial" w:cs="Arial"/>
          <w:b/>
          <w:bCs/>
          <w:color w:val="00B050"/>
          <w:sz w:val="54"/>
          <w:szCs w:val="54"/>
        </w:rPr>
      </w:pPr>
      <w:r>
        <w:rPr>
          <w:rFonts w:ascii="Arial" w:hAnsi="Arial" w:cs="Arial"/>
          <w:b/>
          <w:bCs/>
          <w:color w:val="00B050"/>
          <w:sz w:val="54"/>
          <w:szCs w:val="54"/>
        </w:rPr>
        <w:t>Phase V: (12-20 years), Identity V/S Identity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2" w:lineRule="exact"/>
        <w:ind w:left="1334"/>
        <w:rPr>
          <w:rFonts w:ascii="Arial" w:hAnsi="Arial" w:cs="Arial"/>
          <w:b/>
          <w:bCs/>
          <w:color w:val="00B050"/>
          <w:sz w:val="54"/>
          <w:szCs w:val="54"/>
          <w:u w:val="single"/>
        </w:rPr>
      </w:pPr>
      <w:r>
        <w:rPr>
          <w:rFonts w:ascii="Arial" w:hAnsi="Arial" w:cs="Arial"/>
          <w:b/>
          <w:bCs/>
          <w:color w:val="00B050"/>
          <w:sz w:val="54"/>
          <w:szCs w:val="54"/>
          <w:u w:val="single"/>
        </w:rPr>
        <w:t>diffusion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1" w:lineRule="exact"/>
        <w:ind w:left="1334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*A sense of</w:t>
      </w:r>
      <w:r>
        <w:rPr>
          <w:rFonts w:ascii="Arial" w:hAnsi="Arial" w:cs="Arial"/>
          <w:b/>
          <w:bCs/>
          <w:color w:val="000000"/>
          <w:sz w:val="54"/>
          <w:szCs w:val="54"/>
        </w:rPr>
        <w:t xml:space="preserve"> identity</w:t>
      </w:r>
      <w:r>
        <w:rPr>
          <w:rFonts w:ascii="Arial" w:hAnsi="Arial" w:cs="Arial"/>
          <w:color w:val="000000"/>
          <w:sz w:val="54"/>
          <w:szCs w:val="54"/>
        </w:rPr>
        <w:t xml:space="preserve"> means a sense of being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2" w:lineRule="exact"/>
        <w:ind w:left="1334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at one</w:t>
      </w:r>
      <w:r>
        <w:rPr>
          <w:rFonts w:ascii="Arial" w:hAnsi="Arial" w:cs="Arial"/>
          <w:color w:val="000000"/>
          <w:sz w:val="54"/>
          <w:szCs w:val="54"/>
        </w:rPr>
        <w:t xml:space="preserve"> with oneself as one grows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2" w:lineRule="exact"/>
        <w:ind w:left="1334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develops.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1" w:lineRule="exact"/>
        <w:ind w:left="1334"/>
        <w:rPr>
          <w:rFonts w:ascii="Arial" w:hAnsi="Arial" w:cs="Arial"/>
          <w:color w:val="000000"/>
          <w:sz w:val="54"/>
          <w:szCs w:val="54"/>
        </w:rPr>
      </w:pPr>
      <w:r>
        <w:rPr>
          <w:rFonts w:ascii="Verdana" w:hAnsi="Verdana" w:cs="Verdana"/>
          <w:b/>
          <w:bCs/>
          <w:color w:val="000000"/>
          <w:sz w:val="36"/>
          <w:szCs w:val="36"/>
        </w:rPr>
        <w:t>*</w:t>
      </w:r>
      <w:r>
        <w:rPr>
          <w:rFonts w:ascii="Arial" w:hAnsi="Arial" w:cs="Arial"/>
          <w:color w:val="000000"/>
          <w:sz w:val="54"/>
          <w:szCs w:val="54"/>
        </w:rPr>
        <w:t>Identity development is closely linked with the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1" w:lineRule="exact"/>
        <w:ind w:left="1334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mastery of skills.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2" w:lineRule="exact"/>
        <w:ind w:left="1334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*</w:t>
      </w:r>
      <w:r>
        <w:rPr>
          <w:rFonts w:ascii="Arial" w:hAnsi="Arial" w:cs="Arial"/>
          <w:color w:val="000000"/>
          <w:sz w:val="54"/>
          <w:szCs w:val="54"/>
        </w:rPr>
        <w:t>Achieving a sense of identity as well as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1" w:lineRule="exact"/>
        <w:ind w:left="1334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overcoming a sense of identity diffusion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2" w:lineRule="exact"/>
        <w:ind w:left="1334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*Children physically</w:t>
      </w:r>
      <w:r>
        <w:rPr>
          <w:rFonts w:ascii="Arial" w:hAnsi="Arial" w:cs="Arial"/>
          <w:color w:val="000000"/>
          <w:sz w:val="54"/>
          <w:szCs w:val="54"/>
        </w:rPr>
        <w:t xml:space="preserve"> mature into adulthood;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2" w:lineRule="exact"/>
        <w:ind w:left="1334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they experience rapi</w:t>
      </w:r>
      <w:r>
        <w:rPr>
          <w:rFonts w:ascii="Arial" w:hAnsi="Arial" w:cs="Arial"/>
          <w:color w:val="000000"/>
          <w:sz w:val="54"/>
          <w:szCs w:val="54"/>
        </w:rPr>
        <w:t>d body growth, important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1" w:lineRule="exact"/>
        <w:ind w:left="1334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physiological and anatomical changes.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2" w:lineRule="exact"/>
        <w:ind w:left="1334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Previous trust in</w:t>
      </w:r>
      <w:r>
        <w:rPr>
          <w:rFonts w:ascii="Arial" w:hAnsi="Arial" w:cs="Arial"/>
          <w:color w:val="000000"/>
          <w:sz w:val="54"/>
          <w:szCs w:val="54"/>
        </w:rPr>
        <w:t xml:space="preserve"> their body and their mastery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72" w:lineRule="exact"/>
        <w:ind w:left="1334"/>
        <w:rPr>
          <w:rFonts w:ascii="Arial" w:hAnsi="Arial" w:cs="Arial"/>
          <w:b/>
          <w:bCs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of its functions is</w:t>
      </w:r>
      <w:r>
        <w:rPr>
          <w:rFonts w:ascii="Arial" w:hAnsi="Arial" w:cs="Arial"/>
          <w:b/>
          <w:bCs/>
          <w:color w:val="000000"/>
          <w:sz w:val="54"/>
          <w:szCs w:val="54"/>
        </w:rPr>
        <w:t xml:space="preserve"> suddenly shaken.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281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17</w:t>
      </w:r>
      <w:r>
        <w:rPr>
          <w:noProof/>
        </w:rPr>
        <w:pict>
          <v:shape id="_x0000_s1061" style="position:absolute;left:0;text-align:left;margin-left:0;margin-top:0;width:10in;height:540pt;z-index:-251622400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208.4pt;margin-top:60.1pt;width:437.4pt;height:2.85pt;z-index:-251621376;mso-position-horizontal-relative:page;mso-position-vertical-relative:page" coordsize="8748,57" path="m,hhl2916,,5832,,8748,r,58l5832,58r-2916,l,58,,xe" fillcolor="#00b050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8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44" w:lineRule="exact"/>
        <w:ind w:left="864"/>
        <w:rPr>
          <w:rFonts w:ascii="Wingdings" w:hAnsi="Wingdings" w:cs="Wingdings"/>
          <w:color w:val="CC9900"/>
          <w:sz w:val="30"/>
          <w:szCs w:val="30"/>
        </w:rPr>
      </w:pPr>
      <w:r>
        <w:rPr>
          <w:rFonts w:ascii="Wingdings" w:hAnsi="Wingdings" w:cs="Wingdings"/>
          <w:color w:val="CC9900"/>
          <w:sz w:val="30"/>
          <w:szCs w:val="30"/>
        </w:rPr>
        <w:t>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2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44" w:lineRule="exact"/>
        <w:ind w:left="864"/>
        <w:rPr>
          <w:rFonts w:ascii="Wingdings" w:hAnsi="Wingdings" w:cs="Wingdings"/>
          <w:color w:val="CC9900"/>
          <w:sz w:val="30"/>
          <w:szCs w:val="30"/>
        </w:rPr>
      </w:pPr>
      <w:r>
        <w:rPr>
          <w:rFonts w:ascii="Wingdings" w:hAnsi="Wingdings" w:cs="Wingdings"/>
          <w:color w:val="CC9900"/>
          <w:sz w:val="30"/>
          <w:szCs w:val="30"/>
        </w:rPr>
        <w:t>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9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44" w:lineRule="exact"/>
        <w:ind w:left="864"/>
        <w:rPr>
          <w:rFonts w:ascii="Wingdings" w:hAnsi="Wingdings" w:cs="Wingdings"/>
          <w:color w:val="CC9900"/>
          <w:sz w:val="30"/>
          <w:szCs w:val="30"/>
        </w:rPr>
      </w:pPr>
      <w:r>
        <w:rPr>
          <w:rFonts w:ascii="Wingdings" w:hAnsi="Wingdings" w:cs="Wingdings"/>
          <w:color w:val="CC9900"/>
          <w:sz w:val="30"/>
          <w:szCs w:val="30"/>
        </w:rPr>
        <w:t>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44" w:lineRule="exact"/>
        <w:ind w:left="864"/>
        <w:rPr>
          <w:rFonts w:ascii="Wingdings" w:hAnsi="Wingdings" w:cs="Wingdings"/>
          <w:color w:val="CC9900"/>
          <w:sz w:val="30"/>
          <w:szCs w:val="30"/>
        </w:rPr>
      </w:pPr>
      <w:r>
        <w:rPr>
          <w:rFonts w:ascii="Wingdings" w:hAnsi="Wingdings" w:cs="Wingdings"/>
          <w:color w:val="CC9900"/>
          <w:sz w:val="30"/>
          <w:szCs w:val="30"/>
        </w:rPr>
        <w:t>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  <w:r>
        <w:rPr>
          <w:rFonts w:ascii="Wingdings" w:hAnsi="Wingdings" w:cs="Wingdings"/>
          <w:color w:val="CC9900"/>
          <w:sz w:val="30"/>
          <w:szCs w:val="30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1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44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Young adolescents experience a close</w:t>
      </w:r>
      <w:r>
        <w:rPr>
          <w:rFonts w:ascii="Arial" w:hAnsi="Arial" w:cs="Arial"/>
          <w:color w:val="000000"/>
          <w:sz w:val="48"/>
          <w:szCs w:val="48"/>
        </w:rPr>
        <w:t xml:space="preserve"> attachment to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their parents while they reach for new and more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satisfactory contacts in association outside the family.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0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44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They learn to interact with more and more people at a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given times and they learn in which way they should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relate to them. In this</w:t>
      </w:r>
      <w:r>
        <w:rPr>
          <w:rFonts w:ascii="Arial" w:hAnsi="Arial" w:cs="Arial"/>
          <w:color w:val="000000"/>
          <w:sz w:val="48"/>
          <w:szCs w:val="48"/>
        </w:rPr>
        <w:t xml:space="preserve"> process they become individuals in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and members of their community.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0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44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Adolescents develop their relationship with significant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adult in his/her life.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0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44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Identity development moves from the reality of being to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the reality of becoming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55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1877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num="2" w:space="720" w:equalWidth="0">
            <w:col w:w="1390" w:space="10"/>
            <w:col w:w="1300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18</w:t>
      </w:r>
      <w:r>
        <w:rPr>
          <w:noProof/>
        </w:rPr>
        <w:pict>
          <v:shape id="_x0000_s1063" style="position:absolute;left:0;text-align:left;margin-left:0;margin-top:0;width:10in;height:540pt;z-index:-251620352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8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1" w:lineRule="exact"/>
        <w:ind w:left="1106"/>
        <w:rPr>
          <w:rFonts w:ascii="Arial" w:hAnsi="Arial" w:cs="Arial"/>
          <w:b/>
          <w:bCs/>
          <w:color w:val="00B050"/>
          <w:sz w:val="52"/>
          <w:szCs w:val="52"/>
        </w:rPr>
      </w:pPr>
      <w:r>
        <w:rPr>
          <w:rFonts w:ascii="Arial" w:hAnsi="Arial" w:cs="Arial"/>
          <w:b/>
          <w:bCs/>
          <w:color w:val="00B050"/>
          <w:sz w:val="52"/>
          <w:szCs w:val="52"/>
        </w:rPr>
        <w:t>Phase VI: (20-40 years), a sense of intimacy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4" w:lineRule="exact"/>
        <w:ind w:left="1646"/>
        <w:rPr>
          <w:rFonts w:ascii="Arial" w:hAnsi="Arial" w:cs="Arial"/>
          <w:b/>
          <w:bCs/>
          <w:color w:val="00B050"/>
          <w:sz w:val="52"/>
          <w:szCs w:val="52"/>
        </w:rPr>
      </w:pPr>
      <w:r>
        <w:rPr>
          <w:rFonts w:ascii="Arial" w:hAnsi="Arial" w:cs="Arial"/>
          <w:b/>
          <w:bCs/>
          <w:color w:val="00B050"/>
          <w:sz w:val="52"/>
          <w:szCs w:val="52"/>
        </w:rPr>
        <w:t>solidarity V/S Isolation.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1" w:lineRule="exact"/>
        <w:ind w:left="110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*</w:t>
      </w:r>
      <w:r>
        <w:rPr>
          <w:rFonts w:ascii="Arial" w:hAnsi="Arial" w:cs="Arial"/>
          <w:color w:val="000000"/>
          <w:sz w:val="52"/>
          <w:szCs w:val="52"/>
        </w:rPr>
        <w:t>This period is a time to enjoy life with adult liberty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4" w:lineRule="exact"/>
        <w:ind w:left="164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responsibility.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6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2" w:lineRule="exact"/>
        <w:ind w:left="110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*</w:t>
      </w:r>
      <w:r>
        <w:rPr>
          <w:rFonts w:ascii="Arial" w:hAnsi="Arial" w:cs="Arial"/>
          <w:color w:val="000000"/>
          <w:sz w:val="52"/>
          <w:szCs w:val="52"/>
        </w:rPr>
        <w:t>The major developmental theme now involves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3" w:lineRule="exact"/>
        <w:ind w:left="1646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psychological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readiness and a commitment to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4" w:lineRule="exact"/>
        <w:ind w:left="1646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mutual intimacy in the partnership of marriage.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6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2" w:lineRule="exact"/>
        <w:ind w:left="110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*</w:t>
      </w:r>
      <w:r>
        <w:rPr>
          <w:rFonts w:ascii="Arial" w:hAnsi="Arial" w:cs="Arial"/>
          <w:color w:val="000000"/>
          <w:sz w:val="52"/>
          <w:szCs w:val="52"/>
        </w:rPr>
        <w:t>In this phase a foundation is prepared for the couple's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3" w:lineRule="exact"/>
        <w:ind w:left="164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own life and the lives of others. Graduation from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4" w:lineRule="exact"/>
        <w:ind w:left="164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adolescence requires a sense of shared identity.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67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2" w:lineRule="exact"/>
        <w:ind w:left="110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*</w:t>
      </w:r>
      <w:r>
        <w:rPr>
          <w:rFonts w:ascii="Arial" w:hAnsi="Arial" w:cs="Arial"/>
          <w:color w:val="000000"/>
          <w:sz w:val="52"/>
          <w:szCs w:val="52"/>
        </w:rPr>
        <w:t>Intimacy involves</w:t>
      </w:r>
      <w:r>
        <w:rPr>
          <w:rFonts w:ascii="Arial" w:hAnsi="Arial" w:cs="Arial"/>
          <w:color w:val="000000"/>
          <w:sz w:val="52"/>
          <w:szCs w:val="52"/>
        </w:rPr>
        <w:t xml:space="preserve"> a balance between giving to other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623" w:lineRule="exact"/>
        <w:ind w:left="164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and maintaining oneself.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71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281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19</w:t>
      </w:r>
      <w:r>
        <w:rPr>
          <w:noProof/>
        </w:rPr>
        <w:pict>
          <v:shape id="_x0000_s1064" style="position:absolute;left:0;text-align:left;margin-left:0;margin-top:0;width:10in;height:540pt;z-index:-251619328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195.75pt;margin-top:80.55pt;width:459pt;height:2.75pt;z-index:-251618304;mso-position-horizontal-relative:page;mso-position-vertical-relative:page" coordsize="9180,55" path="m,hhl3060,,6120,,9180,r,55l6120,55r-3060,l,55,,xe" fillcolor="#00b05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82.3pt;margin-top:111.75pt;width:286.6pt;height:2.75pt;z-index:-251617280;mso-position-horizontal-relative:page;mso-position-vertical-relative:page" coordsize="5732,55" path="m,hhl2866,,5731,r,55l2866,55,,55,,xe" fillcolor="#00b050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1" w:lineRule="exact"/>
        <w:ind w:left="766"/>
        <w:rPr>
          <w:rFonts w:ascii="Arial" w:hAnsi="Arial" w:cs="Arial"/>
          <w:b/>
          <w:bCs/>
          <w:color w:val="00B050"/>
          <w:sz w:val="52"/>
          <w:szCs w:val="52"/>
        </w:rPr>
      </w:pPr>
      <w:r>
        <w:rPr>
          <w:rFonts w:ascii="Arial" w:hAnsi="Arial" w:cs="Arial"/>
          <w:b/>
          <w:bCs/>
          <w:color w:val="00B050"/>
          <w:sz w:val="52"/>
          <w:szCs w:val="52"/>
        </w:rPr>
        <w:t>Phase VII: (40 - 60 years): a sense of Generativity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1" w:lineRule="exact"/>
        <w:ind w:left="1306"/>
        <w:rPr>
          <w:rFonts w:ascii="Arial" w:hAnsi="Arial" w:cs="Arial"/>
          <w:b/>
          <w:bCs/>
          <w:color w:val="00B050"/>
          <w:sz w:val="52"/>
          <w:szCs w:val="52"/>
        </w:rPr>
      </w:pPr>
      <w:r>
        <w:rPr>
          <w:rFonts w:ascii="Arial" w:hAnsi="Arial" w:cs="Arial"/>
          <w:b/>
          <w:bCs/>
          <w:color w:val="00B050"/>
          <w:sz w:val="52"/>
          <w:szCs w:val="52"/>
        </w:rPr>
        <w:t>V/S self absorption.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91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2" w:lineRule="exact"/>
        <w:ind w:left="76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*</w:t>
      </w:r>
      <w:r>
        <w:rPr>
          <w:rFonts w:ascii="Arial" w:hAnsi="Arial" w:cs="Arial"/>
          <w:color w:val="000000"/>
          <w:sz w:val="52"/>
          <w:szCs w:val="52"/>
        </w:rPr>
        <w:t>The second of developmental phase of adulthood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1" w:lineRule="exact"/>
        <w:ind w:left="130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deals with assuring care for the</w:t>
      </w:r>
      <w:r>
        <w:rPr>
          <w:rFonts w:ascii="Arial" w:hAnsi="Arial" w:cs="Arial"/>
          <w:color w:val="000000"/>
          <w:sz w:val="52"/>
          <w:szCs w:val="52"/>
        </w:rPr>
        <w:t xml:space="preserve"> new generation.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1" w:lineRule="exact"/>
        <w:ind w:left="76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*Generativity</w:t>
      </w:r>
      <w:r>
        <w:rPr>
          <w:rFonts w:ascii="Arial" w:hAnsi="Arial" w:cs="Arial"/>
          <w:color w:val="000000"/>
          <w:sz w:val="52"/>
          <w:szCs w:val="52"/>
        </w:rPr>
        <w:t xml:space="preserve"> refers to the care they provide as a unit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2" w:lineRule="exact"/>
        <w:ind w:left="130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in society at large to the next generation.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81" w:lineRule="exact"/>
        <w:ind w:left="76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*</w:t>
      </w:r>
      <w:r>
        <w:rPr>
          <w:rFonts w:ascii="Arial" w:hAnsi="Arial" w:cs="Arial"/>
          <w:color w:val="000000"/>
          <w:sz w:val="52"/>
          <w:szCs w:val="52"/>
        </w:rPr>
        <w:t>It is the period in life when individuals are productive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1" w:lineRule="exact"/>
        <w:ind w:left="130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in work to satisfy themselves and people beyond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61" w:lineRule="exact"/>
        <w:ind w:left="1306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their own family borders.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0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281"/>
        <w:rPr>
          <w:rFonts w:ascii="Arial" w:hAnsi="Arial" w:cs="Arial"/>
          <w:color w:val="000000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noProof/>
        </w:rPr>
        <w:pict>
          <v:shape id="_x0000_s1067" style="position:absolute;left:0;text-align:left;margin-left:0;margin-top:0;width:10in;height:540pt;z-index:-251616256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178.75pt;margin-top:94.45pt;width:465.95pt;height:2.75pt;z-index:-251615232;mso-position-horizontal-relative:page;mso-position-vertical-relative:page" coordsize="9319,55" path="m,hhl3106,,6213,,9319,r,55l6213,55r-3107,l,55,,xe" fillcolor="#00b05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65.3pt;margin-top:122.5pt;width:243.4pt;height:2.8pt;z-index:-251614208;mso-position-horizontal-relative:page;mso-position-vertical-relative:page" coordsize="4868,56" path="m,hhl2434,,4867,r,55l2434,55,,55,,xe" fillcolor="#00b050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1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44" w:lineRule="exact"/>
        <w:ind w:left="881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>Phase VIII: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18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44" w:lineRule="exact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</w:rPr>
        <w:t>(60 years &amp; above): a sense of Integrity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44" w:lineRule="exact"/>
        <w:rPr>
          <w:rFonts w:ascii="Arial" w:hAnsi="Arial" w:cs="Arial"/>
          <w:b/>
          <w:bCs/>
          <w:color w:val="00B050"/>
          <w:sz w:val="48"/>
          <w:szCs w:val="48"/>
        </w:rPr>
        <w:sectPr w:rsidR="00000000">
          <w:pgSz w:w="14400" w:h="10800"/>
          <w:pgMar w:top="0" w:right="0" w:bottom="0" w:left="0" w:header="720" w:footer="720" w:gutter="0"/>
          <w:cols w:num="2" w:space="720" w:equalWidth="0">
            <w:col w:w="3950" w:space="10"/>
            <w:col w:w="1044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21"/>
        <w:rPr>
          <w:rFonts w:ascii="Arial" w:hAnsi="Arial" w:cs="Arial"/>
          <w:color w:val="00B050"/>
          <w:sz w:val="48"/>
          <w:szCs w:val="48"/>
        </w:rPr>
      </w:pPr>
      <w:r>
        <w:rPr>
          <w:rFonts w:ascii="Arial" w:hAnsi="Arial" w:cs="Arial"/>
          <w:b/>
          <w:bCs/>
          <w:color w:val="00B050"/>
          <w:sz w:val="48"/>
          <w:szCs w:val="48"/>
          <w:u w:val="single"/>
        </w:rPr>
        <w:t>V/S Despair</w:t>
      </w:r>
      <w:r>
        <w:rPr>
          <w:rFonts w:ascii="Arial" w:hAnsi="Arial" w:cs="Arial"/>
          <w:color w:val="00B050"/>
          <w:sz w:val="48"/>
          <w:szCs w:val="48"/>
        </w:rPr>
        <w:t>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5" w:lineRule="exact"/>
        <w:ind w:left="881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*</w:t>
      </w:r>
      <w:r>
        <w:rPr>
          <w:rFonts w:ascii="Arial" w:hAnsi="Arial" w:cs="Arial"/>
          <w:color w:val="000000"/>
          <w:sz w:val="48"/>
          <w:szCs w:val="48"/>
        </w:rPr>
        <w:t>Integrity refers to the acceptance of the individual life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21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cycles of human beings as something that has to be. If in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1" w:lineRule="exact"/>
        <w:ind w:left="1421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old age one prefers not to be what one was not meant to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21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be, one has found a sense of integrity.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6" w:lineRule="exact"/>
        <w:ind w:left="881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*</w:t>
      </w:r>
      <w:r>
        <w:rPr>
          <w:rFonts w:ascii="Arial" w:hAnsi="Arial" w:cs="Arial"/>
          <w:color w:val="000000"/>
          <w:sz w:val="48"/>
          <w:szCs w:val="48"/>
        </w:rPr>
        <w:t>It includes overcoming a sense of despair, a sense of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21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disgust at certain life styles, and a fear of death at the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1" w:lineRule="exact"/>
        <w:ind w:left="1421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end.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5" w:lineRule="exact"/>
        <w:ind w:left="881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*</w:t>
      </w:r>
      <w:r>
        <w:rPr>
          <w:rFonts w:ascii="Arial" w:hAnsi="Arial" w:cs="Arial"/>
          <w:color w:val="000000"/>
          <w:sz w:val="48"/>
          <w:szCs w:val="48"/>
        </w:rPr>
        <w:t>In this phase, one often finds wisdom</w:t>
      </w:r>
      <w:r>
        <w:rPr>
          <w:rFonts w:ascii="Arial" w:hAnsi="Arial" w:cs="Arial"/>
          <w:color w:val="000000"/>
          <w:sz w:val="48"/>
          <w:szCs w:val="48"/>
        </w:rPr>
        <w:t xml:space="preserve"> and a philosophy of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21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life which extends beyond one's own life cycle to future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21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developmental cycle.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576" w:lineRule="exact"/>
        <w:ind w:left="881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*With a faith and trust in generations, Erickson says"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21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healthy children will not fear life, if their parents have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460" w:lineRule="exact"/>
        <w:ind w:left="1421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integrity enough not to fear death".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25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281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space="720" w:equalWidth="0">
            <w:col w:w="14400" w:space="1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noProof/>
        </w:rPr>
        <w:pict>
          <v:shape id="_x0000_s1070" style="position:absolute;left:0;text-align:left;margin-left:0;margin-top:0;width:10in;height:540pt;z-index:-251613184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198.4pt;margin-top:55.65pt;width:445.45pt;height:2.5pt;z-index:-251612160;mso-position-horizontal-relative:page;mso-position-vertical-relative:page" coordsize="8909,50" path="m,hhl2970,,5939,,8909,r,50l5939,50r-2969,l,50,,xe" fillcolor="#00b050" stroked="f" strokeweight="1pt">
            <v:path arrowok="t"/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55" w:lineRule="exact"/>
        <w:ind w:left="1334"/>
        <w:rPr>
          <w:rFonts w:ascii="Garamond" w:hAnsi="Garamond" w:cs="Garamond"/>
          <w:b/>
          <w:bCs/>
          <w:color w:val="006633"/>
          <w:sz w:val="24"/>
          <w:szCs w:val="24"/>
        </w:rPr>
      </w:pPr>
      <w:r>
        <w:rPr>
          <w:rFonts w:ascii="Garamond" w:hAnsi="Garamond" w:cs="Garamond"/>
          <w:b/>
          <w:bCs/>
          <w:color w:val="006633"/>
          <w:sz w:val="24"/>
          <w:szCs w:val="24"/>
        </w:rPr>
        <w:t>Erikson's Psychosocial Stages Summary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55" w:lineRule="exact"/>
        <w:ind w:left="1334"/>
        <w:rPr>
          <w:rFonts w:ascii="Garamond" w:hAnsi="Garamond" w:cs="Garamond"/>
          <w:b/>
          <w:bCs/>
          <w:color w:val="006633"/>
          <w:sz w:val="24"/>
          <w:szCs w:val="24"/>
        </w:rPr>
        <w:sectPr w:rsidR="00000000">
          <w:pgSz w:w="14400" w:h="10800"/>
          <w:pgMar w:top="0" w:right="0" w:bottom="0" w:left="0" w:header="720" w:footer="720" w:gutter="0"/>
          <w:cols w:space="720" w:equalWidth="0">
            <w:col w:w="1440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85" w:lineRule="exact"/>
        <w:ind w:left="426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Stage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1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1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Infancy (birth to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96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18 months)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b/>
          <w:bCs/>
          <w:color w:val="333333"/>
        </w:rPr>
      </w:pPr>
      <w:r>
        <w:rPr>
          <w:rFonts w:ascii="Garamond" w:hAnsi="Garamond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333333"/>
        </w:rPr>
        <w:t>Basic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64" w:lineRule="exact"/>
        <w:ind w:left="6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Conflict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4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Trust vs.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Mistrust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b/>
          <w:bCs/>
          <w:color w:val="333333"/>
        </w:rPr>
      </w:pPr>
      <w:r>
        <w:rPr>
          <w:rFonts w:ascii="Garamond" w:hAnsi="Garamond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333333"/>
        </w:rPr>
        <w:t>Important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Events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49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Feeding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b/>
          <w:bCs/>
          <w:color w:val="333333"/>
        </w:rPr>
      </w:pPr>
      <w:r>
        <w:rPr>
          <w:rFonts w:ascii="Garamond" w:hAnsi="Garamond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333333"/>
        </w:rPr>
        <w:t>Outcome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1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Children develop a sense of trust when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caregivers provide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reliability, care, and affection. A lack of this will lead to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num="4" w:space="720" w:equalWidth="0">
            <w:col w:w="2530" w:space="10"/>
            <w:col w:w="1830" w:space="10"/>
            <w:col w:w="1890" w:space="10"/>
            <w:col w:w="812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6825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mistrust.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6825"/>
        <w:rPr>
          <w:rFonts w:ascii="Arial" w:hAnsi="Arial" w:cs="Arial"/>
          <w:b/>
          <w:bCs/>
          <w:color w:val="333333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space="720" w:equalWidth="0">
            <w:col w:w="14400" w:space="1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1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Early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96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Childhood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(2 to 3 years)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2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Autonomy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vs.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Shame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2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Toilet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Training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2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Children need to develop a sense of personal control over physical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skills and a sense of independence. Success leads to feelings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of autonomy, failure results in feelings of shame and doubt.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num="4" w:space="720" w:equalWidth="0">
            <w:col w:w="2530" w:space="10"/>
            <w:col w:w="1830" w:space="10"/>
            <w:col w:w="1890" w:space="10"/>
            <w:col w:w="812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308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Doubt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3086"/>
        <w:rPr>
          <w:rFonts w:ascii="Arial" w:hAnsi="Arial" w:cs="Arial"/>
          <w:b/>
          <w:bCs/>
          <w:color w:val="333333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space="720" w:equalWidth="0">
            <w:col w:w="14400" w:space="1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Preschool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(3 to 5 years)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Initiative vs.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Guilt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Exploration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Children need to begin asserting control and power over the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environment. Success in this stage leads to a sense of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num="4" w:space="720" w:equalWidth="0">
            <w:col w:w="2530" w:space="10"/>
            <w:col w:w="1830" w:space="10"/>
            <w:col w:w="1890" w:space="10"/>
            <w:col w:w="812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6825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purpose. Children who try to exert too much power experience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6825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disapproval, resulting in a sense of guilt.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6825"/>
        <w:rPr>
          <w:rFonts w:ascii="Arial" w:hAnsi="Arial" w:cs="Arial"/>
          <w:b/>
          <w:bCs/>
          <w:color w:val="333333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space="720" w:equalWidth="0">
            <w:col w:w="14400" w:space="1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1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School Age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493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(6 to 11 years)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Industry vs.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Inferiority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School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Children need to cope with new social and academic demands.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Success leads to a sense of competence, while failure results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num="4" w:space="720" w:equalWidth="0">
            <w:col w:w="2530" w:space="10"/>
            <w:col w:w="1830" w:space="10"/>
            <w:col w:w="1890" w:space="10"/>
            <w:col w:w="812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6825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in feelings of inferiority.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6825"/>
        <w:rPr>
          <w:rFonts w:ascii="Arial" w:hAnsi="Arial" w:cs="Arial"/>
          <w:b/>
          <w:bCs/>
          <w:color w:val="333333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space="720" w:equalWidth="0">
            <w:col w:w="14400" w:space="1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11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Adolescence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(12 to 18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years)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5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Young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96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Adulthood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493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(19 to 40 years)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0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Middle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Adulthood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(40 to 65 years)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1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Identity vs.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Role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confusion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6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Intimacy vs.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Isolation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9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Generativity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vs.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67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Stagnation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1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Social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Relationships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52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Relationships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8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Work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Parent Hood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1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Teens needs to develop a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sense of self and personal identity.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Success leads to an ability to stay true to yourself, while failure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leads to role confusion and a weak sense of self.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6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Young adults need to form intimate, loving relationships with other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people. Success leads to strong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relationships, while failure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results in loneliness and isolation.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30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Adults need to create or nurture things that will outlast them, often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by having children or creating a positive change that benefits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other people. Success leads to feelings of usefulness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and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num="4" w:space="720" w:equalWidth="0">
            <w:col w:w="2530" w:space="10"/>
            <w:col w:w="1830" w:space="10"/>
            <w:col w:w="1890" w:space="10"/>
            <w:col w:w="812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6825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accomplishment, while failure results in shallow involvement in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6825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the world.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6825"/>
        <w:rPr>
          <w:rFonts w:ascii="Arial" w:hAnsi="Arial" w:cs="Arial"/>
          <w:b/>
          <w:bCs/>
          <w:color w:val="333333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space="720" w:equalWidth="0">
            <w:col w:w="14400" w:space="10"/>
          </w:cols>
          <w:noEndnote/>
        </w:sect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16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Maturity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42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(65 to death)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6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Ego Integrity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vs. Despair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6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Reflection on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Life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16" w:lineRule="exact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br w:type="column"/>
      </w:r>
    </w:p>
    <w:p w:rsidR="00000000" w:rsidRDefault="009A56FE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Older adults need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to look back on life and feel a sense of fulfillment.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7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Success at this stage leads to feelings of wisdom, while failure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88" w:lineRule="exact"/>
        <w:ind w:left="540"/>
        <w:rPr>
          <w:rFonts w:ascii="Arial" w:hAnsi="Arial" w:cs="Arial"/>
          <w:b/>
          <w:bCs/>
          <w:color w:val="333333"/>
          <w:sz w:val="24"/>
          <w:szCs w:val="24"/>
        </w:rPr>
        <w:sectPr w:rsidR="00000000">
          <w:type w:val="continuous"/>
          <w:pgSz w:w="14400" w:h="10800"/>
          <w:pgMar w:top="0" w:right="0" w:bottom="0" w:left="0" w:header="720" w:footer="720" w:gutter="0"/>
          <w:cols w:num="4" w:space="720" w:equalWidth="0">
            <w:col w:w="2530" w:space="10"/>
            <w:col w:w="1830" w:space="10"/>
            <w:col w:w="1890" w:space="10"/>
            <w:col w:w="8120"/>
          </w:cols>
          <w:noEndnote/>
        </w:sectPr>
      </w:pPr>
      <w:r>
        <w:rPr>
          <w:rFonts w:ascii="Arial" w:hAnsi="Arial" w:cs="Arial"/>
          <w:b/>
          <w:bCs/>
          <w:color w:val="333333"/>
          <w:sz w:val="24"/>
          <w:szCs w:val="24"/>
        </w:rPr>
        <w:t>results in regret, bitterness, and despair.</w:t>
      </w:r>
      <w:r>
        <w:rPr>
          <w:noProof/>
        </w:rPr>
        <w:pict>
          <v:shape id="_x0000_s1072" style="position:absolute;left:0;text-align:left;margin-left:0;margin-top:0;width:10in;height:540pt;z-index:-251611136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120.15pt,539.15pt" to="120.15pt,20.15pt" strokeweight="1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212pt,539.15pt" to="212pt,20.15pt" strokeweight="1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307pt,539.15pt" to="307pt,20.15pt" strokeweight="1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13.75pt,61.15pt" to="711.85pt,61.15pt" strokeweight="1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13.75pt,111.65pt" to="711.85pt,111.65pt" strokeweight="1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13.75pt,176.65pt" to="711.85pt,176.65pt" strokeweight="1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13.75pt,241.6pt" to="711.85pt,241.6pt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13.75pt,292.15pt" to="711.85pt,292.15pt" strokeweight="1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13.75pt,350.25pt" to="711.85pt,350.25pt" strokeweight="1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13.75pt,405.4pt" to="711.85pt,405.4pt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13.75pt,484.9pt" to="711.85pt,484.9pt" strokeweight="1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14.15pt,539.15pt" to="14.15pt,20.15pt" strokeweight="1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711.5pt,539.15pt" to="711.5pt,20.15pt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13.75pt,20.5pt" to="711.85pt,20.5pt" strokeweight="1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664.1pt;margin-top:510.05pt;width:15.85pt;height:13.4pt;z-index:-251595776;mso-position-horizontal-relative:page;mso-position-vertical-relative:page" o:allowincell="f" filled="f" stroked="f">
            <v:textbox inset="0,0,0,0">
              <w:txbxContent>
                <w:p w:rsidR="00000000" w:rsidRDefault="009A56FE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rPr>
                      <w:rFonts w:ascii="Arial" w:hAnsi="Arial" w:cs="Arial"/>
                      <w:color w:val="000000"/>
                      <w:w w:val="8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w w:val="89"/>
                      <w:sz w:val="24"/>
                      <w:szCs w:val="24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4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1925" w:lineRule="exact"/>
        <w:ind w:left="3911"/>
        <w:rPr>
          <w:rFonts w:ascii="Segoe UI" w:hAnsi="Segoe UI" w:cs="Segoe UI"/>
          <w:b/>
          <w:bCs/>
          <w:color w:val="00FF99"/>
          <w:sz w:val="160"/>
          <w:szCs w:val="160"/>
        </w:rPr>
      </w:pPr>
      <w:r>
        <w:rPr>
          <w:rFonts w:ascii="Segoe UI" w:hAnsi="Segoe UI" w:cs="Segoe UI"/>
          <w:b/>
          <w:bCs/>
          <w:color w:val="0099FF"/>
          <w:sz w:val="160"/>
          <w:szCs w:val="160"/>
        </w:rPr>
        <w:t>Have</w:t>
      </w:r>
      <w:r>
        <w:rPr>
          <w:rFonts w:ascii="Segoe UI" w:hAnsi="Segoe UI" w:cs="Segoe UI"/>
          <w:b/>
          <w:bCs/>
          <w:color w:val="FF3300"/>
          <w:sz w:val="160"/>
          <w:szCs w:val="160"/>
        </w:rPr>
        <w:t xml:space="preserve"> a</w:t>
      </w:r>
      <w:r>
        <w:rPr>
          <w:rFonts w:ascii="Segoe UI" w:hAnsi="Segoe UI" w:cs="Segoe UI"/>
          <w:b/>
          <w:bCs/>
          <w:color w:val="00FF99"/>
          <w:sz w:val="160"/>
          <w:szCs w:val="160"/>
        </w:rPr>
        <w:t xml:space="preserve"> nice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1920" w:lineRule="exact"/>
        <w:ind w:left="6400"/>
        <w:rPr>
          <w:rFonts w:ascii="Segoe UI" w:hAnsi="Segoe UI" w:cs="Segoe UI"/>
          <w:b/>
          <w:bCs/>
          <w:color w:val="FF0066"/>
          <w:sz w:val="160"/>
          <w:szCs w:val="160"/>
        </w:rPr>
      </w:pPr>
      <w:r>
        <w:rPr>
          <w:rFonts w:ascii="Segoe UI" w:hAnsi="Segoe UI" w:cs="Segoe UI"/>
          <w:b/>
          <w:bCs/>
          <w:color w:val="FF0066"/>
          <w:sz w:val="160"/>
          <w:szCs w:val="160"/>
        </w:rPr>
        <w:t>day</w:t>
      </w: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314" w:lineRule="exact"/>
        <w:rPr>
          <w:rFonts w:ascii="Garamond" w:hAnsi="Garamond"/>
          <w:sz w:val="24"/>
          <w:szCs w:val="24"/>
        </w:rPr>
      </w:pPr>
    </w:p>
    <w:p w:rsidR="00000000" w:rsidRDefault="009A56FE">
      <w:pPr>
        <w:widowControl w:val="0"/>
        <w:autoSpaceDE w:val="0"/>
        <w:autoSpaceDN w:val="0"/>
        <w:adjustRightInd w:val="0"/>
        <w:spacing w:after="0" w:line="268" w:lineRule="exact"/>
        <w:ind w:left="13281"/>
      </w:pPr>
      <w:r>
        <w:rPr>
          <w:rFonts w:ascii="Arial" w:hAnsi="Arial" w:cs="Arial"/>
          <w:color w:val="000000"/>
          <w:sz w:val="24"/>
          <w:szCs w:val="24"/>
        </w:rPr>
        <w:t>23</w:t>
      </w:r>
      <w:r>
        <w:rPr>
          <w:noProof/>
        </w:rPr>
        <w:pict>
          <v:shape id="_x0000_s1088" style="position:absolute;left:0;text-align:left;margin-left:0;margin-top:0;width:10in;height:540pt;z-index:-251594752;mso-position-horizontal-relative:page;mso-position-vertical-relative:page" coordsize="14400,10800" path="m,10800hhl14400,10800,14400,,,,,10800xe" stroked="f" strokeweight="1pt">
            <v:path arrowok="t"/>
            <w10:wrap anchorx="page" anchory="page"/>
          </v:shape>
        </w:pict>
      </w:r>
    </w:p>
    <w:sectPr w:rsidR="00000000">
      <w:pgSz w:w="14400" w:h="1080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6FE"/>
    <w:rsid w:val="009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;"/>
  <w14:defaultImageDpi w14:val="0"/>
  <w15:docId w15:val="{8E38C3BE-9DCC-4A26-BCC3-0294B476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DR.Ahmed Saker 2o1O</cp:lastModifiedBy>
  <cp:revision>2</cp:revision>
  <dcterms:created xsi:type="dcterms:W3CDTF">2020-02-18T07:15:00Z</dcterms:created>
  <dcterms:modified xsi:type="dcterms:W3CDTF">2020-02-18T07:15:00Z</dcterms:modified>
</cp:coreProperties>
</file>